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50" w:rsidRPr="000F168C" w:rsidRDefault="006C0550" w:rsidP="000F168C">
      <w:pPr>
        <w:spacing w:after="120" w:line="340" w:lineRule="exact"/>
        <w:ind w:right="1"/>
        <w:jc w:val="both"/>
        <w:rPr>
          <w:sz w:val="24"/>
          <w:szCs w:val="24"/>
        </w:rPr>
      </w:pPr>
    </w:p>
    <w:p w:rsidR="006C0550" w:rsidRDefault="006E41CB" w:rsidP="000F168C">
      <w:pPr>
        <w:pStyle w:val="berschrift1"/>
        <w:spacing w:after="120" w:line="340" w:lineRule="exact"/>
        <w:ind w:right="1"/>
        <w:jc w:val="both"/>
        <w:rPr>
          <w:b/>
          <w:color w:val="000000"/>
          <w:sz w:val="32"/>
          <w:szCs w:val="32"/>
        </w:rPr>
      </w:pPr>
      <w:r w:rsidRPr="006E41CB">
        <w:rPr>
          <w:b/>
          <w:color w:val="000000"/>
          <w:sz w:val="32"/>
          <w:szCs w:val="32"/>
        </w:rPr>
        <w:t>PRESSEINFORMATION</w:t>
      </w:r>
    </w:p>
    <w:p w:rsidR="002F41CF" w:rsidRDefault="007D4725" w:rsidP="002F41CF">
      <w:r>
        <w:rPr>
          <w:noProof/>
        </w:rPr>
        <w:drawing>
          <wp:inline distT="0" distB="0" distL="0" distR="0">
            <wp:extent cx="3187700" cy="2159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T-Anlage_Baumarkt_50pz_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8C" w:rsidRPr="00D00B55" w:rsidRDefault="00E62D3E" w:rsidP="002F41CF">
      <w:pPr>
        <w:spacing w:after="120"/>
        <w:ind w:right="1"/>
        <w:jc w:val="both"/>
        <w:rPr>
          <w:rFonts w:ascii="Arial" w:hAnsi="Arial" w:cs="Arial"/>
          <w:i/>
        </w:rPr>
      </w:pPr>
      <w:r w:rsidRPr="00D00B55">
        <w:rPr>
          <w:rFonts w:ascii="Arial" w:hAnsi="Arial" w:cs="Arial"/>
          <w:i/>
        </w:rPr>
        <w:t>Das vormontiert gelieferte Steckregalsystem „</w:t>
      </w:r>
      <w:r w:rsidR="00EA680F" w:rsidRPr="00D00B55">
        <w:rPr>
          <w:rFonts w:ascii="Arial" w:hAnsi="Arial" w:cs="Arial"/>
          <w:i/>
        </w:rPr>
        <w:t>BERT</w:t>
      </w:r>
      <w:r w:rsidRPr="00D00B55">
        <w:rPr>
          <w:rFonts w:ascii="Arial" w:hAnsi="Arial" w:cs="Arial"/>
          <w:i/>
        </w:rPr>
        <w:t>“ vo</w:t>
      </w:r>
      <w:r w:rsidR="009569DE" w:rsidRPr="00D00B55">
        <w:rPr>
          <w:rFonts w:ascii="Arial" w:hAnsi="Arial" w:cs="Arial"/>
          <w:i/>
        </w:rPr>
        <w:t>m Regalwerk</w:t>
      </w:r>
      <w:r w:rsidR="007D4725">
        <w:rPr>
          <w:rFonts w:ascii="Arial" w:hAnsi="Arial" w:cs="Arial"/>
          <w:i/>
        </w:rPr>
        <w:t xml:space="preserve">. </w:t>
      </w:r>
      <w:r w:rsidR="002F41CF" w:rsidRPr="00D00B55">
        <w:rPr>
          <w:rFonts w:ascii="Arial" w:hAnsi="Arial" w:cs="Arial"/>
          <w:i/>
        </w:rPr>
        <w:t xml:space="preserve">Quelle: Berger der Betriebseinrichter. Das Bild steht unter </w:t>
      </w:r>
      <w:hyperlink r:id="rId9" w:history="1">
        <w:r w:rsidR="002F41CF" w:rsidRPr="00D00B55">
          <w:rPr>
            <w:rStyle w:val="Hyperlink"/>
            <w:rFonts w:ascii="Arial" w:hAnsi="Arial" w:cs="Arial"/>
            <w:i/>
          </w:rPr>
          <w:t>www.logpr.de</w:t>
        </w:r>
      </w:hyperlink>
      <w:r w:rsidR="002F41CF" w:rsidRPr="00D00B55">
        <w:rPr>
          <w:rFonts w:ascii="Arial" w:hAnsi="Arial" w:cs="Arial"/>
          <w:i/>
        </w:rPr>
        <w:t xml:space="preserve"> zum Herunterladen bereit.</w:t>
      </w:r>
    </w:p>
    <w:p w:rsidR="002F41CF" w:rsidRPr="00D00B55" w:rsidRDefault="002F41CF" w:rsidP="00E315AD">
      <w:pPr>
        <w:pStyle w:val="berschrift1"/>
        <w:spacing w:line="340" w:lineRule="exact"/>
        <w:ind w:right="1"/>
        <w:jc w:val="both"/>
        <w:rPr>
          <w:rFonts w:cs="Arial"/>
          <w:sz w:val="24"/>
          <w:szCs w:val="24"/>
        </w:rPr>
      </w:pPr>
    </w:p>
    <w:p w:rsidR="00546828" w:rsidRPr="00D00B55" w:rsidRDefault="009569DE" w:rsidP="00546828">
      <w:pPr>
        <w:rPr>
          <w:rFonts w:ascii="Arial" w:hAnsi="Arial" w:cs="Arial"/>
          <w:sz w:val="24"/>
          <w:szCs w:val="24"/>
        </w:rPr>
      </w:pPr>
      <w:r w:rsidRPr="00D00B55">
        <w:rPr>
          <w:rFonts w:ascii="Arial" w:hAnsi="Arial" w:cs="Arial"/>
          <w:sz w:val="24"/>
          <w:szCs w:val="24"/>
        </w:rPr>
        <w:t>Lager-, Büro- und Betriebseinrichtung</w:t>
      </w:r>
    </w:p>
    <w:p w:rsidR="00927B5A" w:rsidRPr="00D00B55" w:rsidRDefault="00546828" w:rsidP="00927B5A">
      <w:pPr>
        <w:pStyle w:val="berschrift1"/>
        <w:spacing w:after="120" w:line="340" w:lineRule="exact"/>
        <w:ind w:right="1"/>
        <w:jc w:val="both"/>
        <w:rPr>
          <w:b/>
          <w:szCs w:val="28"/>
        </w:rPr>
      </w:pPr>
      <w:r w:rsidRPr="00D00B55">
        <w:rPr>
          <w:b/>
          <w:szCs w:val="28"/>
        </w:rPr>
        <w:t xml:space="preserve">Steckregal-Systeme: </w:t>
      </w:r>
      <w:r w:rsidR="008A2558" w:rsidRPr="00D00B55">
        <w:rPr>
          <w:b/>
          <w:szCs w:val="28"/>
        </w:rPr>
        <w:t>B</w:t>
      </w:r>
      <w:r w:rsidR="00EA680F" w:rsidRPr="00D00B55">
        <w:rPr>
          <w:b/>
          <w:szCs w:val="28"/>
        </w:rPr>
        <w:t>ERT</w:t>
      </w:r>
      <w:r w:rsidR="00710867">
        <w:rPr>
          <w:b/>
          <w:szCs w:val="28"/>
        </w:rPr>
        <w:t xml:space="preserve"> kommt vormontiert</w:t>
      </w:r>
    </w:p>
    <w:p w:rsidR="006C0550" w:rsidRPr="00D00B55" w:rsidRDefault="00927B5A" w:rsidP="00927B5A">
      <w:pPr>
        <w:pStyle w:val="berschrift1"/>
        <w:spacing w:after="120" w:line="340" w:lineRule="exact"/>
        <w:ind w:right="1"/>
        <w:jc w:val="both"/>
        <w:rPr>
          <w:sz w:val="24"/>
          <w:szCs w:val="24"/>
        </w:rPr>
      </w:pPr>
      <w:r w:rsidRPr="00D00B55">
        <w:rPr>
          <w:sz w:val="24"/>
          <w:szCs w:val="24"/>
        </w:rPr>
        <w:t>Hochwertige Verarbeitung Made in Germany</w:t>
      </w:r>
      <w:r w:rsidR="00620146" w:rsidRPr="00D00B55">
        <w:rPr>
          <w:sz w:val="24"/>
          <w:szCs w:val="24"/>
        </w:rPr>
        <w:t xml:space="preserve"> </w:t>
      </w:r>
      <w:r w:rsidR="00720731" w:rsidRPr="00D00B55">
        <w:rPr>
          <w:sz w:val="24"/>
          <w:szCs w:val="24"/>
        </w:rPr>
        <w:t xml:space="preserve">– Ideal für Verkaufs-, Ausstellungs- und Büroflächen – </w:t>
      </w:r>
      <w:bookmarkStart w:id="0" w:name="_Hlk9333680"/>
      <w:r w:rsidR="00720731" w:rsidRPr="00D00B55">
        <w:rPr>
          <w:sz w:val="24"/>
          <w:szCs w:val="24"/>
        </w:rPr>
        <w:t xml:space="preserve">Vielseitiges Steckregal-System für Lagerregale, Großfachregale, Büroregale, Spezialregale </w:t>
      </w:r>
      <w:r w:rsidR="00BA048E" w:rsidRPr="00D00B55">
        <w:rPr>
          <w:sz w:val="24"/>
          <w:szCs w:val="24"/>
        </w:rPr>
        <w:t>sowie</w:t>
      </w:r>
      <w:r w:rsidR="00720731" w:rsidRPr="00D00B55">
        <w:rPr>
          <w:sz w:val="24"/>
          <w:szCs w:val="24"/>
        </w:rPr>
        <w:t xml:space="preserve"> Mehrgeschoss</w:t>
      </w:r>
      <w:r w:rsidR="002D52FD" w:rsidRPr="00D00B55">
        <w:rPr>
          <w:sz w:val="24"/>
          <w:szCs w:val="24"/>
        </w:rPr>
        <w:t>-A</w:t>
      </w:r>
      <w:r w:rsidR="00720731" w:rsidRPr="00D00B55">
        <w:rPr>
          <w:sz w:val="24"/>
          <w:szCs w:val="24"/>
        </w:rPr>
        <w:t>nlagen</w:t>
      </w:r>
      <w:r w:rsidRPr="00D00B55">
        <w:rPr>
          <w:sz w:val="24"/>
          <w:szCs w:val="24"/>
        </w:rPr>
        <w:t>.</w:t>
      </w:r>
    </w:p>
    <w:bookmarkEnd w:id="0"/>
    <w:p w:rsidR="00A61B77" w:rsidRPr="00D00B55" w:rsidRDefault="00A61B77" w:rsidP="00A61B77">
      <w:pPr>
        <w:spacing w:after="120"/>
        <w:ind w:right="1"/>
        <w:jc w:val="both"/>
        <w:rPr>
          <w:rFonts w:ascii="Arial" w:hAnsi="Arial"/>
          <w:sz w:val="24"/>
          <w:szCs w:val="24"/>
        </w:rPr>
      </w:pPr>
    </w:p>
    <w:p w:rsidR="007B1EBB" w:rsidRDefault="00F14172" w:rsidP="00C6407B">
      <w:pPr>
        <w:pStyle w:val="Textkrper"/>
        <w:spacing w:after="120" w:line="340" w:lineRule="exact"/>
        <w:ind w:right="1"/>
        <w:jc w:val="both"/>
        <w:rPr>
          <w:b/>
          <w:szCs w:val="24"/>
        </w:rPr>
      </w:pPr>
      <w:r w:rsidRPr="00D00B55">
        <w:rPr>
          <w:szCs w:val="24"/>
        </w:rPr>
        <w:t>Korntal</w:t>
      </w:r>
      <w:r w:rsidR="006620BE" w:rsidRPr="00D00B55">
        <w:rPr>
          <w:szCs w:val="24"/>
        </w:rPr>
        <w:t>,</w:t>
      </w:r>
      <w:r w:rsidR="00940464" w:rsidRPr="00D00B55">
        <w:rPr>
          <w:szCs w:val="24"/>
        </w:rPr>
        <w:t xml:space="preserve"> </w:t>
      </w:r>
      <w:r w:rsidR="00D00B55">
        <w:rPr>
          <w:szCs w:val="24"/>
        </w:rPr>
        <w:t>8. Juli</w:t>
      </w:r>
      <w:r w:rsidR="000F168C" w:rsidRPr="00D00B55">
        <w:rPr>
          <w:szCs w:val="24"/>
        </w:rPr>
        <w:t xml:space="preserve"> 2019</w:t>
      </w:r>
      <w:r w:rsidR="005600AD" w:rsidRPr="00D00B55">
        <w:rPr>
          <w:szCs w:val="24"/>
        </w:rPr>
        <w:t xml:space="preserve"> –</w:t>
      </w:r>
      <w:r w:rsidR="0024276B" w:rsidRPr="00D00B55">
        <w:rPr>
          <w:b/>
          <w:szCs w:val="24"/>
        </w:rPr>
        <w:t xml:space="preserve"> </w:t>
      </w:r>
      <w:r w:rsidR="00927B5A" w:rsidRPr="00D00B55">
        <w:rPr>
          <w:b/>
          <w:szCs w:val="24"/>
        </w:rPr>
        <w:t xml:space="preserve">Unter </w:t>
      </w:r>
      <w:r w:rsidR="00FE6992" w:rsidRPr="00D00B55">
        <w:rPr>
          <w:b/>
          <w:szCs w:val="24"/>
        </w:rPr>
        <w:t>der Marke</w:t>
      </w:r>
      <w:r w:rsidR="00E72477" w:rsidRPr="00D00B55">
        <w:rPr>
          <w:b/>
          <w:szCs w:val="24"/>
        </w:rPr>
        <w:t xml:space="preserve"> „</w:t>
      </w:r>
      <w:r w:rsidR="00EA680F" w:rsidRPr="00D00B55">
        <w:rPr>
          <w:b/>
          <w:szCs w:val="24"/>
        </w:rPr>
        <w:t>BERT</w:t>
      </w:r>
      <w:r w:rsidR="00E72477" w:rsidRPr="00D00B55">
        <w:rPr>
          <w:b/>
          <w:szCs w:val="24"/>
        </w:rPr>
        <w:t xml:space="preserve">“ </w:t>
      </w:r>
      <w:r w:rsidR="00546828" w:rsidRPr="00D00B55">
        <w:rPr>
          <w:b/>
          <w:szCs w:val="24"/>
        </w:rPr>
        <w:t xml:space="preserve">bietet </w:t>
      </w:r>
      <w:r w:rsidR="00BB217D" w:rsidRPr="00D00B55">
        <w:rPr>
          <w:b/>
          <w:szCs w:val="24"/>
        </w:rPr>
        <w:t xml:space="preserve">der Regal-Spezialist Regalwerk </w:t>
      </w:r>
      <w:r w:rsidR="00546828" w:rsidRPr="00D00B55">
        <w:rPr>
          <w:b/>
          <w:szCs w:val="24"/>
        </w:rPr>
        <w:t>ein Steckregal-System, das bereits vormontiert geliefert wird und damit den Montageaufwand beim Kunden erheblich verringert.</w:t>
      </w:r>
      <w:r w:rsidR="00927B5A" w:rsidRPr="00D00B55">
        <w:rPr>
          <w:b/>
          <w:szCs w:val="24"/>
        </w:rPr>
        <w:t xml:space="preserve"> </w:t>
      </w:r>
      <w:r w:rsidR="00710867">
        <w:rPr>
          <w:b/>
          <w:szCs w:val="24"/>
        </w:rPr>
        <w:t>Die</w:t>
      </w:r>
      <w:r w:rsidR="00927B5A" w:rsidRPr="00D00B55">
        <w:rPr>
          <w:b/>
          <w:szCs w:val="24"/>
        </w:rPr>
        <w:t xml:space="preserve"> Regalrahmen und die Fachebenen </w:t>
      </w:r>
      <w:r w:rsidR="00710867">
        <w:rPr>
          <w:b/>
          <w:szCs w:val="24"/>
        </w:rPr>
        <w:t xml:space="preserve">sind </w:t>
      </w:r>
      <w:r w:rsidR="00927B5A" w:rsidRPr="00D00B55">
        <w:rPr>
          <w:b/>
          <w:szCs w:val="24"/>
        </w:rPr>
        <w:t>hochwertig verarbeitet</w:t>
      </w:r>
      <w:r w:rsidR="00710867">
        <w:rPr>
          <w:b/>
          <w:szCs w:val="24"/>
        </w:rPr>
        <w:t xml:space="preserve">, wodurch sich </w:t>
      </w:r>
      <w:r w:rsidR="00743164" w:rsidRPr="00D00B55">
        <w:rPr>
          <w:b/>
          <w:szCs w:val="24"/>
        </w:rPr>
        <w:t xml:space="preserve">das Allround-Talent </w:t>
      </w:r>
      <w:r w:rsidR="00710867">
        <w:rPr>
          <w:b/>
          <w:szCs w:val="24"/>
        </w:rPr>
        <w:t>gut</w:t>
      </w:r>
      <w:r w:rsidR="00743164" w:rsidRPr="00D00B55">
        <w:rPr>
          <w:b/>
          <w:szCs w:val="24"/>
        </w:rPr>
        <w:t xml:space="preserve"> an die bestehende Betriebseinrichtung an</w:t>
      </w:r>
      <w:r w:rsidR="00710867">
        <w:rPr>
          <w:b/>
          <w:szCs w:val="24"/>
        </w:rPr>
        <w:t xml:space="preserve">passen lässt. Die Lösung </w:t>
      </w:r>
      <w:r w:rsidR="00743164" w:rsidRPr="00D00B55">
        <w:rPr>
          <w:b/>
          <w:szCs w:val="24"/>
        </w:rPr>
        <w:t xml:space="preserve">eignet sich </w:t>
      </w:r>
      <w:bookmarkStart w:id="1" w:name="_Hlk9333543"/>
      <w:r w:rsidR="00E4798D" w:rsidRPr="00D00B55">
        <w:rPr>
          <w:b/>
          <w:szCs w:val="24"/>
        </w:rPr>
        <w:t>auch</w:t>
      </w:r>
      <w:r w:rsidR="00743164" w:rsidRPr="00D00B55">
        <w:rPr>
          <w:b/>
          <w:szCs w:val="24"/>
        </w:rPr>
        <w:t xml:space="preserve"> für Verkaufs-, Aus</w:t>
      </w:r>
      <w:r w:rsidR="00135494" w:rsidRPr="00D00B55">
        <w:rPr>
          <w:b/>
          <w:szCs w:val="24"/>
        </w:rPr>
        <w:t>s</w:t>
      </w:r>
      <w:r w:rsidR="00743164" w:rsidRPr="00D00B55">
        <w:rPr>
          <w:b/>
          <w:szCs w:val="24"/>
        </w:rPr>
        <w:t>tellungs- und Büroflächen.</w:t>
      </w:r>
      <w:bookmarkEnd w:id="1"/>
    </w:p>
    <w:p w:rsidR="00C6407B" w:rsidRPr="007B1EBB" w:rsidRDefault="008D2DED" w:rsidP="00C6407B">
      <w:pPr>
        <w:pStyle w:val="Textkrper"/>
        <w:spacing w:after="120" w:line="340" w:lineRule="exact"/>
        <w:ind w:right="1"/>
        <w:jc w:val="both"/>
        <w:rPr>
          <w:rFonts w:cs="Arial"/>
          <w:iCs/>
          <w:szCs w:val="24"/>
        </w:rPr>
      </w:pPr>
      <w:r w:rsidRPr="007B1EBB">
        <w:rPr>
          <w:szCs w:val="24"/>
        </w:rPr>
        <w:t>Aus dem modular aufgebauten</w:t>
      </w:r>
      <w:r w:rsidR="00C6407B" w:rsidRPr="007B1EBB">
        <w:rPr>
          <w:szCs w:val="24"/>
        </w:rPr>
        <w:t xml:space="preserve"> Steckregalsystem B</w:t>
      </w:r>
      <w:r w:rsidR="00EA680F">
        <w:rPr>
          <w:szCs w:val="24"/>
        </w:rPr>
        <w:t>ERT</w:t>
      </w:r>
      <w:r w:rsidR="00C6407B" w:rsidRPr="007B1EBB">
        <w:rPr>
          <w:szCs w:val="24"/>
        </w:rPr>
        <w:t xml:space="preserve"> </w:t>
      </w:r>
      <w:r w:rsidRPr="007B1EBB">
        <w:rPr>
          <w:szCs w:val="24"/>
        </w:rPr>
        <w:t>lassen sich Lagerregale, Großfachregale, Büroregale, Spezialregale und Mehrgeschoss-Anlagen bauen</w:t>
      </w:r>
      <w:r w:rsidR="00E4798D" w:rsidRPr="007B1EBB">
        <w:rPr>
          <w:szCs w:val="24"/>
        </w:rPr>
        <w:t>, die jederzeit erweiterbar sind</w:t>
      </w:r>
      <w:r w:rsidRPr="007B1EBB">
        <w:rPr>
          <w:szCs w:val="24"/>
        </w:rPr>
        <w:t>. B</w:t>
      </w:r>
      <w:r w:rsidR="00620146">
        <w:rPr>
          <w:szCs w:val="24"/>
        </w:rPr>
        <w:t>ERT</w:t>
      </w:r>
      <w:r w:rsidRPr="007B1EBB">
        <w:rPr>
          <w:szCs w:val="24"/>
        </w:rPr>
        <w:t xml:space="preserve"> geh</w:t>
      </w:r>
      <w:r w:rsidR="00C6407B" w:rsidRPr="007B1EBB">
        <w:rPr>
          <w:szCs w:val="24"/>
        </w:rPr>
        <w:t xml:space="preserve">ört </w:t>
      </w:r>
      <w:r w:rsidR="00DB54DC">
        <w:rPr>
          <w:szCs w:val="24"/>
        </w:rPr>
        <w:t>beim</w:t>
      </w:r>
      <w:r w:rsidR="00C6407B" w:rsidRPr="007B1EBB">
        <w:rPr>
          <w:szCs w:val="24"/>
        </w:rPr>
        <w:t xml:space="preserve"> </w:t>
      </w:r>
      <w:r w:rsidR="00BB217D" w:rsidRPr="007B1EBB">
        <w:rPr>
          <w:szCs w:val="24"/>
        </w:rPr>
        <w:t>Regalwerk</w:t>
      </w:r>
      <w:r w:rsidR="00C6407B" w:rsidRPr="007B1EBB">
        <w:rPr>
          <w:szCs w:val="24"/>
        </w:rPr>
        <w:t xml:space="preserve"> zu den Klassikern</w:t>
      </w:r>
      <w:r w:rsidR="00DB54DC" w:rsidRPr="00DB54DC">
        <w:rPr>
          <w:szCs w:val="24"/>
        </w:rPr>
        <w:t xml:space="preserve"> </w:t>
      </w:r>
      <w:r w:rsidR="00DB54DC" w:rsidRPr="007B1EBB">
        <w:rPr>
          <w:szCs w:val="24"/>
        </w:rPr>
        <w:t>im Sortiment</w:t>
      </w:r>
      <w:r w:rsidR="00C6407B" w:rsidRPr="007B1EBB">
        <w:rPr>
          <w:szCs w:val="24"/>
        </w:rPr>
        <w:t xml:space="preserve">, das </w:t>
      </w:r>
      <w:r w:rsidR="00BB217D" w:rsidRPr="007B1EBB">
        <w:rPr>
          <w:szCs w:val="24"/>
        </w:rPr>
        <w:t xml:space="preserve">neben Steckregalen und Mehrgeschossanlagen auch Schraubregale, Weitspannregale, Palettenregale und Kragarmregale </w:t>
      </w:r>
      <w:r w:rsidR="00C6407B" w:rsidRPr="007B1EBB">
        <w:rPr>
          <w:rFonts w:cs="Arial"/>
          <w:iCs/>
          <w:szCs w:val="24"/>
        </w:rPr>
        <w:t>umfasst.</w:t>
      </w:r>
    </w:p>
    <w:p w:rsidR="00C6407B" w:rsidRPr="008A2558" w:rsidRDefault="00C6407B" w:rsidP="00C6407B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lastRenderedPageBreak/>
        <w:t>B</w:t>
      </w:r>
      <w:r w:rsidR="00620146">
        <w:rPr>
          <w:szCs w:val="24"/>
        </w:rPr>
        <w:t>ERT</w:t>
      </w:r>
      <w:r w:rsidRPr="008A2558">
        <w:rPr>
          <w:szCs w:val="24"/>
        </w:rPr>
        <w:t xml:space="preserve"> ist das universell einsetzbare Fachbodenregal</w:t>
      </w:r>
      <w:r>
        <w:rPr>
          <w:szCs w:val="24"/>
        </w:rPr>
        <w:t xml:space="preserve"> </w:t>
      </w:r>
      <w:r w:rsidRPr="008A2558">
        <w:rPr>
          <w:szCs w:val="24"/>
        </w:rPr>
        <w:t xml:space="preserve">für alle Anwendungen in Lager, Werkstatt, Betrieb, Büro und Archiv. </w:t>
      </w:r>
      <w:r w:rsidR="00193BEF" w:rsidRPr="008A2558">
        <w:rPr>
          <w:szCs w:val="24"/>
        </w:rPr>
        <w:t>Das Steckregal-System</w:t>
      </w:r>
      <w:r w:rsidRPr="008A2558">
        <w:rPr>
          <w:szCs w:val="24"/>
        </w:rPr>
        <w:t xml:space="preserve"> überzeugt durch </w:t>
      </w:r>
      <w:r w:rsidR="00193BEF">
        <w:rPr>
          <w:szCs w:val="24"/>
        </w:rPr>
        <w:t xml:space="preserve">seine </w:t>
      </w:r>
      <w:r w:rsidRPr="008A2558">
        <w:rPr>
          <w:szCs w:val="24"/>
        </w:rPr>
        <w:t xml:space="preserve">vielfältige Funktionalität, </w:t>
      </w:r>
      <w:r w:rsidR="00193BEF">
        <w:rPr>
          <w:szCs w:val="24"/>
        </w:rPr>
        <w:t xml:space="preserve">das </w:t>
      </w:r>
      <w:r w:rsidRPr="008A2558">
        <w:rPr>
          <w:szCs w:val="24"/>
        </w:rPr>
        <w:t>moderne Design und</w:t>
      </w:r>
      <w:r>
        <w:rPr>
          <w:szCs w:val="24"/>
        </w:rPr>
        <w:t xml:space="preserve"> </w:t>
      </w:r>
      <w:r w:rsidR="00193BEF">
        <w:rPr>
          <w:szCs w:val="24"/>
        </w:rPr>
        <w:t xml:space="preserve">einen </w:t>
      </w:r>
      <w:r w:rsidRPr="008A2558">
        <w:rPr>
          <w:szCs w:val="24"/>
        </w:rPr>
        <w:t xml:space="preserve">hohen Qualitätsstandard. </w:t>
      </w:r>
      <w:r w:rsidR="00E4798D">
        <w:rPr>
          <w:szCs w:val="24"/>
        </w:rPr>
        <w:t xml:space="preserve">In die </w:t>
      </w:r>
      <w:r w:rsidRPr="008A2558">
        <w:rPr>
          <w:szCs w:val="24"/>
        </w:rPr>
        <w:t>Entwicklung</w:t>
      </w:r>
      <w:r>
        <w:rPr>
          <w:szCs w:val="24"/>
        </w:rPr>
        <w:t xml:space="preserve"> </w:t>
      </w:r>
      <w:r w:rsidR="00E4798D">
        <w:rPr>
          <w:szCs w:val="24"/>
        </w:rPr>
        <w:t>sind</w:t>
      </w:r>
      <w:r w:rsidRPr="008A2558">
        <w:rPr>
          <w:szCs w:val="24"/>
        </w:rPr>
        <w:t xml:space="preserve"> vielfältige Erfahrungen aus Kunden- und Herstellersicht </w:t>
      </w:r>
      <w:r w:rsidR="00E4798D">
        <w:rPr>
          <w:szCs w:val="24"/>
        </w:rPr>
        <w:t>eingeflossen</w:t>
      </w:r>
      <w:r w:rsidRPr="008A2558">
        <w:rPr>
          <w:szCs w:val="24"/>
        </w:rPr>
        <w:t>.</w:t>
      </w:r>
    </w:p>
    <w:p w:rsidR="008A2558" w:rsidRPr="008A2558" w:rsidRDefault="0006011E" w:rsidP="008A2558">
      <w:pPr>
        <w:pStyle w:val="Textkrper"/>
        <w:spacing w:after="120" w:line="340" w:lineRule="exact"/>
        <w:ind w:right="1"/>
        <w:jc w:val="both"/>
        <w:rPr>
          <w:szCs w:val="24"/>
        </w:rPr>
      </w:pPr>
      <w:r w:rsidRPr="00743164">
        <w:rPr>
          <w:szCs w:val="24"/>
        </w:rPr>
        <w:t xml:space="preserve">Als Fachebenen kommen </w:t>
      </w:r>
      <w:r w:rsidR="00135494">
        <w:rPr>
          <w:szCs w:val="24"/>
        </w:rPr>
        <w:t>bei B</w:t>
      </w:r>
      <w:r w:rsidR="00EA680F">
        <w:rPr>
          <w:szCs w:val="24"/>
        </w:rPr>
        <w:t>ERT</w:t>
      </w:r>
      <w:r w:rsidR="00135494">
        <w:rPr>
          <w:szCs w:val="24"/>
        </w:rPr>
        <w:t xml:space="preserve"> </w:t>
      </w:r>
      <w:r w:rsidRPr="00743164">
        <w:rPr>
          <w:szCs w:val="24"/>
        </w:rPr>
        <w:t xml:space="preserve">Stahlfachböden oder </w:t>
      </w:r>
      <w:r w:rsidR="00620146">
        <w:rPr>
          <w:szCs w:val="24"/>
        </w:rPr>
        <w:t>Holzp</w:t>
      </w:r>
      <w:r w:rsidRPr="00743164">
        <w:rPr>
          <w:szCs w:val="24"/>
        </w:rPr>
        <w:t xml:space="preserve">aneele </w:t>
      </w:r>
      <w:r w:rsidR="00F164C2">
        <w:rPr>
          <w:szCs w:val="24"/>
        </w:rPr>
        <w:t>mit</w:t>
      </w:r>
      <w:r w:rsidR="00135494">
        <w:rPr>
          <w:szCs w:val="24"/>
        </w:rPr>
        <w:t xml:space="preserve"> </w:t>
      </w:r>
      <w:r w:rsidR="00135494" w:rsidRPr="00135494">
        <w:rPr>
          <w:szCs w:val="24"/>
        </w:rPr>
        <w:t xml:space="preserve">Stufenbalken </w:t>
      </w:r>
      <w:r w:rsidR="00F164C2">
        <w:rPr>
          <w:szCs w:val="24"/>
        </w:rPr>
        <w:t xml:space="preserve">als Längstraverse </w:t>
      </w:r>
      <w:r w:rsidR="00135494" w:rsidRPr="00135494">
        <w:rPr>
          <w:szCs w:val="24"/>
        </w:rPr>
        <w:t>und</w:t>
      </w:r>
      <w:r w:rsidR="00135494">
        <w:rPr>
          <w:szCs w:val="24"/>
        </w:rPr>
        <w:t xml:space="preserve"> </w:t>
      </w:r>
      <w:r w:rsidR="00135494" w:rsidRPr="00135494">
        <w:rPr>
          <w:szCs w:val="24"/>
        </w:rPr>
        <w:t xml:space="preserve">maßgenaue Einlegeböden </w:t>
      </w:r>
      <w:r w:rsidR="00135494">
        <w:rPr>
          <w:szCs w:val="24"/>
        </w:rPr>
        <w:t>(</w:t>
      </w:r>
      <w:r w:rsidR="00135494" w:rsidRPr="00135494">
        <w:rPr>
          <w:szCs w:val="24"/>
        </w:rPr>
        <w:t>Span 16 mm P4</w:t>
      </w:r>
      <w:r w:rsidR="00135494">
        <w:rPr>
          <w:szCs w:val="24"/>
        </w:rPr>
        <w:t>) zum Einsatz</w:t>
      </w:r>
      <w:r w:rsidR="00DD2373">
        <w:rPr>
          <w:szCs w:val="24"/>
        </w:rPr>
        <w:t>, mit denen sich</w:t>
      </w:r>
      <w:r w:rsidR="00DD2373" w:rsidRPr="00DD2373">
        <w:rPr>
          <w:szCs w:val="24"/>
        </w:rPr>
        <w:t xml:space="preserve"> </w:t>
      </w:r>
      <w:r w:rsidR="00DD2373" w:rsidRPr="00743164">
        <w:rPr>
          <w:szCs w:val="24"/>
        </w:rPr>
        <w:t xml:space="preserve">Feldbreiten </w:t>
      </w:r>
      <w:r w:rsidR="00DD2373">
        <w:rPr>
          <w:szCs w:val="24"/>
        </w:rPr>
        <w:t>von bis zu</w:t>
      </w:r>
      <w:r w:rsidR="00DD2373" w:rsidRPr="00743164">
        <w:rPr>
          <w:szCs w:val="24"/>
        </w:rPr>
        <w:t xml:space="preserve"> 1.695</w:t>
      </w:r>
      <w:r w:rsidR="00DD2373">
        <w:rPr>
          <w:szCs w:val="24"/>
        </w:rPr>
        <w:t xml:space="preserve"> </w:t>
      </w:r>
      <w:r w:rsidR="00DD2373" w:rsidRPr="00743164">
        <w:rPr>
          <w:szCs w:val="24"/>
        </w:rPr>
        <w:t>mm</w:t>
      </w:r>
      <w:r w:rsidR="00DD2373">
        <w:rPr>
          <w:szCs w:val="24"/>
        </w:rPr>
        <w:t xml:space="preserve"> realisieren lassen</w:t>
      </w:r>
      <w:r w:rsidR="00135494">
        <w:rPr>
          <w:szCs w:val="24"/>
        </w:rPr>
        <w:t>.</w:t>
      </w:r>
      <w:r w:rsidRPr="00743164">
        <w:rPr>
          <w:szCs w:val="24"/>
        </w:rPr>
        <w:t xml:space="preserve"> </w:t>
      </w:r>
      <w:r w:rsidR="00DD2373">
        <w:rPr>
          <w:szCs w:val="24"/>
        </w:rPr>
        <w:t xml:space="preserve">Das </w:t>
      </w:r>
      <w:r w:rsidRPr="00743164">
        <w:rPr>
          <w:szCs w:val="24"/>
        </w:rPr>
        <w:t xml:space="preserve">Rastermaß von 25 mm </w:t>
      </w:r>
      <w:r w:rsidR="00DD2373">
        <w:rPr>
          <w:szCs w:val="24"/>
        </w:rPr>
        <w:t>gewährt vielseitige Verstellmöglichkeiten.</w:t>
      </w:r>
      <w:r w:rsidR="00DB54DC">
        <w:rPr>
          <w:szCs w:val="24"/>
        </w:rPr>
        <w:t xml:space="preserve"> </w:t>
      </w:r>
      <w:r w:rsidR="009569DE">
        <w:rPr>
          <w:szCs w:val="24"/>
        </w:rPr>
        <w:t>Zu den Besonderheiten von B</w:t>
      </w:r>
      <w:r w:rsidR="00EA680F">
        <w:rPr>
          <w:szCs w:val="24"/>
        </w:rPr>
        <w:t>ERT</w:t>
      </w:r>
      <w:r w:rsidR="009569DE">
        <w:rPr>
          <w:szCs w:val="24"/>
        </w:rPr>
        <w:t xml:space="preserve"> zählen die robusten Regalrahmen, die bereits </w:t>
      </w:r>
      <w:r w:rsidR="007B1EBB">
        <w:rPr>
          <w:szCs w:val="24"/>
        </w:rPr>
        <w:t>im Regalwerk</w:t>
      </w:r>
      <w:r w:rsidR="009569DE">
        <w:rPr>
          <w:szCs w:val="24"/>
        </w:rPr>
        <w:t xml:space="preserve"> vormontiert werden. </w:t>
      </w:r>
      <w:r w:rsidR="007B1EBB">
        <w:rPr>
          <w:szCs w:val="24"/>
        </w:rPr>
        <w:t>Dadurch sparen sich die Kunden einen wesentlichen Arbeitsschritt, was Zeit und Kosten spart und das ohnehin günstige</w:t>
      </w:r>
      <w:r w:rsidR="008A2558" w:rsidRPr="008A2558">
        <w:rPr>
          <w:szCs w:val="24"/>
        </w:rPr>
        <w:t xml:space="preserve"> Preis-Leistungs-Verhältnis</w:t>
      </w:r>
      <w:r w:rsidR="007B1EBB" w:rsidRPr="007B1EBB">
        <w:rPr>
          <w:szCs w:val="24"/>
        </w:rPr>
        <w:t xml:space="preserve"> </w:t>
      </w:r>
      <w:r w:rsidR="007B1EBB">
        <w:rPr>
          <w:szCs w:val="24"/>
        </w:rPr>
        <w:t xml:space="preserve">noch </w:t>
      </w:r>
      <w:r w:rsidR="007B1EBB" w:rsidRPr="008A2558">
        <w:rPr>
          <w:szCs w:val="24"/>
        </w:rPr>
        <w:t>attraktive</w:t>
      </w:r>
      <w:r w:rsidR="007B1EBB">
        <w:rPr>
          <w:szCs w:val="24"/>
        </w:rPr>
        <w:t>r macht.</w:t>
      </w:r>
    </w:p>
    <w:p w:rsidR="008A2558" w:rsidRPr="008A2558" w:rsidRDefault="00502181" w:rsidP="008A2558">
      <w:pPr>
        <w:pStyle w:val="Textkrper"/>
        <w:spacing w:after="120" w:line="340" w:lineRule="exact"/>
        <w:ind w:right="1"/>
        <w:jc w:val="both"/>
        <w:rPr>
          <w:szCs w:val="24"/>
        </w:rPr>
      </w:pPr>
      <w:r w:rsidRPr="007B1EBB">
        <w:rPr>
          <w:szCs w:val="24"/>
        </w:rPr>
        <w:t>B</w:t>
      </w:r>
      <w:r w:rsidR="00EA680F">
        <w:rPr>
          <w:szCs w:val="24"/>
        </w:rPr>
        <w:t>ERT</w:t>
      </w:r>
      <w:r w:rsidR="008A2558" w:rsidRPr="007B1EBB">
        <w:rPr>
          <w:szCs w:val="24"/>
        </w:rPr>
        <w:t>-Lagerregale</w:t>
      </w:r>
      <w:r w:rsidR="007B1EBB" w:rsidRPr="007B1EBB">
        <w:rPr>
          <w:szCs w:val="24"/>
        </w:rPr>
        <w:t xml:space="preserve"> sind </w:t>
      </w:r>
      <w:r w:rsidR="008A2558" w:rsidRPr="007B1EBB">
        <w:rPr>
          <w:szCs w:val="24"/>
        </w:rPr>
        <w:t>auf die Einlagerung</w:t>
      </w:r>
      <w:r w:rsidR="0006011E" w:rsidRPr="007B1EBB">
        <w:rPr>
          <w:szCs w:val="24"/>
        </w:rPr>
        <w:t xml:space="preserve"> </w:t>
      </w:r>
      <w:r w:rsidR="008A2558" w:rsidRPr="007B1EBB">
        <w:rPr>
          <w:szCs w:val="24"/>
        </w:rPr>
        <w:t>unterschiedlichste</w:t>
      </w:r>
      <w:r w:rsidR="007B1EBB">
        <w:rPr>
          <w:szCs w:val="24"/>
        </w:rPr>
        <w:t>r</w:t>
      </w:r>
      <w:r w:rsidR="008A2558" w:rsidRPr="008A2558">
        <w:rPr>
          <w:szCs w:val="24"/>
        </w:rPr>
        <w:t xml:space="preserve"> Lasten</w:t>
      </w:r>
      <w:r w:rsidR="0006011E">
        <w:rPr>
          <w:szCs w:val="24"/>
        </w:rPr>
        <w:t xml:space="preserve"> </w:t>
      </w:r>
      <w:r w:rsidR="008A2558" w:rsidRPr="008A2558">
        <w:rPr>
          <w:szCs w:val="24"/>
        </w:rPr>
        <w:t>und Waren ausgelegt</w:t>
      </w:r>
      <w:r w:rsidR="007B1EBB">
        <w:rPr>
          <w:szCs w:val="24"/>
        </w:rPr>
        <w:t xml:space="preserve"> und können </w:t>
      </w:r>
      <w:r w:rsidR="00620146">
        <w:rPr>
          <w:szCs w:val="24"/>
        </w:rPr>
        <w:t>im Standart- Programm bis zu einer Höhe von 3.000 mm bezogen werden. Die</w:t>
      </w:r>
      <w:r w:rsidR="007B1EBB">
        <w:rPr>
          <w:szCs w:val="24"/>
        </w:rPr>
        <w:t xml:space="preserve"> </w:t>
      </w:r>
      <w:r w:rsidR="007B1EBB" w:rsidRPr="008A2558">
        <w:rPr>
          <w:szCs w:val="24"/>
        </w:rPr>
        <w:t>Stahlfachb</w:t>
      </w:r>
      <w:r w:rsidR="007B1EBB">
        <w:rPr>
          <w:szCs w:val="24"/>
        </w:rPr>
        <w:t>ö</w:t>
      </w:r>
      <w:r w:rsidR="007B1EBB" w:rsidRPr="008A2558">
        <w:rPr>
          <w:szCs w:val="24"/>
        </w:rPr>
        <w:t>den</w:t>
      </w:r>
      <w:r w:rsidR="007B1EBB">
        <w:rPr>
          <w:szCs w:val="24"/>
        </w:rPr>
        <w:t xml:space="preserve"> </w:t>
      </w:r>
      <w:r w:rsidR="00491251">
        <w:rPr>
          <w:szCs w:val="24"/>
        </w:rPr>
        <w:t>sind</w:t>
      </w:r>
      <w:r w:rsidR="007B1EBB">
        <w:rPr>
          <w:szCs w:val="24"/>
        </w:rPr>
        <w:t xml:space="preserve"> mit maximal 350 Kilogramm belast</w:t>
      </w:r>
      <w:r w:rsidR="00491251">
        <w:rPr>
          <w:szCs w:val="24"/>
        </w:rPr>
        <w:t>bar</w:t>
      </w:r>
      <w:r w:rsidR="007B1EBB">
        <w:rPr>
          <w:szCs w:val="24"/>
        </w:rPr>
        <w:t>. Möglich sind</w:t>
      </w:r>
      <w:r w:rsidR="007B1EBB" w:rsidRPr="008A2558">
        <w:rPr>
          <w:szCs w:val="24"/>
        </w:rPr>
        <w:t xml:space="preserve"> Fachtiefen von 300 </w:t>
      </w:r>
      <w:r w:rsidR="007B1EBB">
        <w:rPr>
          <w:szCs w:val="24"/>
        </w:rPr>
        <w:t>bis</w:t>
      </w:r>
      <w:r w:rsidR="007B1EBB" w:rsidRPr="008A2558">
        <w:rPr>
          <w:szCs w:val="24"/>
        </w:rPr>
        <w:t xml:space="preserve"> 800 mm</w:t>
      </w:r>
      <w:r w:rsidR="007B1EBB">
        <w:rPr>
          <w:szCs w:val="24"/>
        </w:rPr>
        <w:t xml:space="preserve"> und </w:t>
      </w:r>
      <w:r w:rsidR="007B1EBB" w:rsidRPr="008A2558">
        <w:rPr>
          <w:szCs w:val="24"/>
        </w:rPr>
        <w:t xml:space="preserve">Feldbreiten </w:t>
      </w:r>
      <w:r w:rsidR="007B1EBB">
        <w:rPr>
          <w:szCs w:val="24"/>
        </w:rPr>
        <w:t xml:space="preserve">von </w:t>
      </w:r>
      <w:r w:rsidR="007B1EBB" w:rsidRPr="008A2558">
        <w:rPr>
          <w:szCs w:val="24"/>
        </w:rPr>
        <w:t>bis</w:t>
      </w:r>
      <w:r w:rsidR="007B1EBB">
        <w:rPr>
          <w:szCs w:val="24"/>
        </w:rPr>
        <w:t xml:space="preserve"> zu</w:t>
      </w:r>
      <w:r w:rsidR="007B1EBB" w:rsidRPr="008A2558">
        <w:rPr>
          <w:szCs w:val="24"/>
        </w:rPr>
        <w:t xml:space="preserve"> 1.285 mm</w:t>
      </w:r>
      <w:r w:rsidR="007B1EBB">
        <w:rPr>
          <w:szCs w:val="24"/>
        </w:rPr>
        <w:t>.</w:t>
      </w:r>
      <w:r w:rsidR="00491251">
        <w:rPr>
          <w:szCs w:val="24"/>
        </w:rPr>
        <w:t xml:space="preserve"> Die </w:t>
      </w:r>
      <w:r w:rsidR="008A2558" w:rsidRPr="008A2558">
        <w:rPr>
          <w:szCs w:val="24"/>
        </w:rPr>
        <w:t xml:space="preserve">Aussteifung </w:t>
      </w:r>
      <w:r w:rsidR="00491251">
        <w:rPr>
          <w:szCs w:val="24"/>
        </w:rPr>
        <w:t xml:space="preserve">erfolgt </w:t>
      </w:r>
      <w:r w:rsidR="008A2558" w:rsidRPr="008A2558">
        <w:rPr>
          <w:szCs w:val="24"/>
        </w:rPr>
        <w:t xml:space="preserve">durch </w:t>
      </w:r>
      <w:r w:rsidR="00491251">
        <w:rPr>
          <w:szCs w:val="24"/>
        </w:rPr>
        <w:t xml:space="preserve">eine </w:t>
      </w:r>
      <w:r w:rsidR="008A2558" w:rsidRPr="008A2558">
        <w:rPr>
          <w:szCs w:val="24"/>
        </w:rPr>
        <w:t>Kreuzdiagonale</w:t>
      </w:r>
      <w:r w:rsidR="00491251">
        <w:rPr>
          <w:szCs w:val="24"/>
        </w:rPr>
        <w:t>.</w:t>
      </w:r>
    </w:p>
    <w:p w:rsidR="008A2558" w:rsidRPr="00491251" w:rsidRDefault="00502181" w:rsidP="008A2558">
      <w:pPr>
        <w:pStyle w:val="Textkrper"/>
        <w:spacing w:after="120" w:line="340" w:lineRule="exact"/>
        <w:ind w:right="1"/>
        <w:jc w:val="both"/>
        <w:rPr>
          <w:szCs w:val="24"/>
        </w:rPr>
      </w:pPr>
      <w:r w:rsidRPr="00491251">
        <w:rPr>
          <w:szCs w:val="24"/>
        </w:rPr>
        <w:t>B</w:t>
      </w:r>
      <w:r w:rsidR="00EA680F">
        <w:rPr>
          <w:szCs w:val="24"/>
        </w:rPr>
        <w:t>ERT</w:t>
      </w:r>
      <w:r w:rsidR="008A2558" w:rsidRPr="00491251">
        <w:rPr>
          <w:szCs w:val="24"/>
        </w:rPr>
        <w:t>-Großfachregale</w:t>
      </w:r>
      <w:r w:rsidR="00491251" w:rsidRPr="00491251">
        <w:rPr>
          <w:szCs w:val="24"/>
        </w:rPr>
        <w:t xml:space="preserve"> bieten </w:t>
      </w:r>
      <w:r w:rsidR="008A2558" w:rsidRPr="00491251">
        <w:rPr>
          <w:szCs w:val="24"/>
        </w:rPr>
        <w:t xml:space="preserve">durch </w:t>
      </w:r>
      <w:r w:rsidR="00491251" w:rsidRPr="00491251">
        <w:rPr>
          <w:szCs w:val="24"/>
        </w:rPr>
        <w:t xml:space="preserve">ihre großen </w:t>
      </w:r>
      <w:r w:rsidR="008A2558" w:rsidRPr="00491251">
        <w:rPr>
          <w:szCs w:val="24"/>
        </w:rPr>
        <w:t>Feldbreiten</w:t>
      </w:r>
      <w:r w:rsidR="00F164C2">
        <w:rPr>
          <w:szCs w:val="24"/>
        </w:rPr>
        <w:t xml:space="preserve"> von bis zu 1.695 mm</w:t>
      </w:r>
      <w:r w:rsidR="0006011E" w:rsidRPr="00491251">
        <w:rPr>
          <w:szCs w:val="24"/>
        </w:rPr>
        <w:t xml:space="preserve"> </w:t>
      </w:r>
      <w:r w:rsidR="008A2558" w:rsidRPr="00491251">
        <w:rPr>
          <w:szCs w:val="24"/>
        </w:rPr>
        <w:t>eine optimale Raumnutzung</w:t>
      </w:r>
      <w:r w:rsidR="0006011E" w:rsidRPr="00491251">
        <w:rPr>
          <w:szCs w:val="24"/>
        </w:rPr>
        <w:t xml:space="preserve"> </w:t>
      </w:r>
      <w:r w:rsidR="008A2558" w:rsidRPr="00491251">
        <w:rPr>
          <w:szCs w:val="24"/>
        </w:rPr>
        <w:t>und hohe Wirtschaftlichkeit.</w:t>
      </w:r>
      <w:r w:rsidR="00F164C2">
        <w:rPr>
          <w:szCs w:val="24"/>
        </w:rPr>
        <w:t xml:space="preserve"> Im Unterschied zu den Lagerregalen bestehen hier die Fachböden aus </w:t>
      </w:r>
      <w:r w:rsidR="00620146">
        <w:rPr>
          <w:szCs w:val="24"/>
        </w:rPr>
        <w:t>Holzp</w:t>
      </w:r>
      <w:r w:rsidR="00F164C2" w:rsidRPr="00743164">
        <w:rPr>
          <w:szCs w:val="24"/>
        </w:rPr>
        <w:t>aneele</w:t>
      </w:r>
      <w:r w:rsidR="00F164C2">
        <w:rPr>
          <w:szCs w:val="24"/>
        </w:rPr>
        <w:t>n</w:t>
      </w:r>
      <w:r w:rsidR="00F164C2" w:rsidRPr="00743164">
        <w:rPr>
          <w:szCs w:val="24"/>
        </w:rPr>
        <w:t xml:space="preserve"> </w:t>
      </w:r>
      <w:r w:rsidR="00F164C2">
        <w:rPr>
          <w:szCs w:val="24"/>
        </w:rPr>
        <w:t xml:space="preserve">mit </w:t>
      </w:r>
      <w:r w:rsidR="00F164C2" w:rsidRPr="00135494">
        <w:rPr>
          <w:szCs w:val="24"/>
        </w:rPr>
        <w:t xml:space="preserve">Stufenbalken </w:t>
      </w:r>
      <w:r w:rsidR="00F164C2">
        <w:rPr>
          <w:szCs w:val="24"/>
        </w:rPr>
        <w:t xml:space="preserve">als Längstraverse </w:t>
      </w:r>
      <w:r w:rsidR="00F164C2" w:rsidRPr="00135494">
        <w:rPr>
          <w:szCs w:val="24"/>
        </w:rPr>
        <w:t>und</w:t>
      </w:r>
      <w:r w:rsidR="00F164C2">
        <w:rPr>
          <w:szCs w:val="24"/>
        </w:rPr>
        <w:t xml:space="preserve"> </w:t>
      </w:r>
      <w:r w:rsidR="00F164C2" w:rsidRPr="00135494">
        <w:rPr>
          <w:szCs w:val="24"/>
        </w:rPr>
        <w:t>maßgenaue</w:t>
      </w:r>
      <w:r w:rsidR="00F164C2">
        <w:rPr>
          <w:szCs w:val="24"/>
        </w:rPr>
        <w:t>n</w:t>
      </w:r>
      <w:r w:rsidR="00F164C2" w:rsidRPr="00135494">
        <w:rPr>
          <w:szCs w:val="24"/>
        </w:rPr>
        <w:t xml:space="preserve"> Einlegeböden</w:t>
      </w:r>
      <w:r w:rsidR="006C3BC4">
        <w:rPr>
          <w:szCs w:val="24"/>
        </w:rPr>
        <w:t xml:space="preserve"> mit einer Tiefe von 300 bis 600 mm</w:t>
      </w:r>
      <w:r w:rsidR="00F164C2">
        <w:rPr>
          <w:szCs w:val="24"/>
        </w:rPr>
        <w:t>. Durch den Wegfall der Kreuzdiagonale können die Großfachregale beidseitig genutzt werden.</w:t>
      </w:r>
    </w:p>
    <w:p w:rsidR="00AC4DC4" w:rsidRDefault="00502181" w:rsidP="008A2558">
      <w:pPr>
        <w:pStyle w:val="Textkrper"/>
        <w:spacing w:after="120" w:line="340" w:lineRule="exact"/>
        <w:ind w:right="1"/>
        <w:jc w:val="both"/>
        <w:rPr>
          <w:szCs w:val="24"/>
        </w:rPr>
      </w:pPr>
      <w:r w:rsidRPr="006C3BC4">
        <w:rPr>
          <w:szCs w:val="24"/>
        </w:rPr>
        <w:t>B</w:t>
      </w:r>
      <w:r w:rsidR="00EA680F">
        <w:rPr>
          <w:szCs w:val="24"/>
        </w:rPr>
        <w:t>ERT</w:t>
      </w:r>
      <w:r w:rsidR="008A2558" w:rsidRPr="006C3BC4">
        <w:rPr>
          <w:szCs w:val="24"/>
        </w:rPr>
        <w:t>-Büroregale</w:t>
      </w:r>
      <w:r w:rsidR="00AC4DC4">
        <w:rPr>
          <w:szCs w:val="24"/>
        </w:rPr>
        <w:t xml:space="preserve"> erfüllen mit </w:t>
      </w:r>
      <w:r w:rsidR="008A2558" w:rsidRPr="008A2558">
        <w:rPr>
          <w:szCs w:val="24"/>
        </w:rPr>
        <w:t xml:space="preserve">unterschiedlichen </w:t>
      </w:r>
      <w:r w:rsidR="00AC4DC4">
        <w:rPr>
          <w:szCs w:val="24"/>
        </w:rPr>
        <w:t>V</w:t>
      </w:r>
      <w:r w:rsidR="008A2558" w:rsidRPr="008A2558">
        <w:rPr>
          <w:szCs w:val="24"/>
        </w:rPr>
        <w:t>arianten</w:t>
      </w:r>
      <w:r w:rsidR="0006011E">
        <w:rPr>
          <w:szCs w:val="24"/>
        </w:rPr>
        <w:t xml:space="preserve"> </w:t>
      </w:r>
      <w:r w:rsidR="00AC4DC4">
        <w:rPr>
          <w:szCs w:val="24"/>
        </w:rPr>
        <w:t>alle</w:t>
      </w:r>
      <w:r w:rsidR="008A2558" w:rsidRPr="008A2558">
        <w:rPr>
          <w:szCs w:val="24"/>
        </w:rPr>
        <w:t xml:space="preserve"> Anforderungen</w:t>
      </w:r>
      <w:r w:rsidR="0006011E">
        <w:rPr>
          <w:szCs w:val="24"/>
        </w:rPr>
        <w:t xml:space="preserve"> </w:t>
      </w:r>
      <w:r w:rsidR="00AC4DC4">
        <w:rPr>
          <w:szCs w:val="24"/>
        </w:rPr>
        <w:t>in</w:t>
      </w:r>
      <w:r w:rsidR="008A2558" w:rsidRPr="008A2558">
        <w:rPr>
          <w:szCs w:val="24"/>
        </w:rPr>
        <w:t xml:space="preserve"> Büro</w:t>
      </w:r>
      <w:r w:rsidR="00AC4DC4">
        <w:rPr>
          <w:szCs w:val="24"/>
        </w:rPr>
        <w:t>s</w:t>
      </w:r>
      <w:r w:rsidR="008A2558" w:rsidRPr="008A2558">
        <w:rPr>
          <w:szCs w:val="24"/>
        </w:rPr>
        <w:t xml:space="preserve"> und Archiv</w:t>
      </w:r>
      <w:r w:rsidR="00AC4DC4">
        <w:rPr>
          <w:szCs w:val="24"/>
        </w:rPr>
        <w:t>en</w:t>
      </w:r>
      <w:r w:rsidR="008A2558" w:rsidRPr="008A2558">
        <w:rPr>
          <w:szCs w:val="24"/>
        </w:rPr>
        <w:t>.</w:t>
      </w:r>
      <w:r w:rsidR="00AC4DC4">
        <w:rPr>
          <w:szCs w:val="24"/>
        </w:rPr>
        <w:t xml:space="preserve"> Die hier verwendeten </w:t>
      </w:r>
      <w:r w:rsidR="008A2558" w:rsidRPr="008A2558">
        <w:rPr>
          <w:szCs w:val="24"/>
        </w:rPr>
        <w:t>Stahlfachb</w:t>
      </w:r>
      <w:r w:rsidR="00AC4DC4">
        <w:rPr>
          <w:szCs w:val="24"/>
        </w:rPr>
        <w:t>ö</w:t>
      </w:r>
      <w:r w:rsidR="008A2558" w:rsidRPr="008A2558">
        <w:rPr>
          <w:szCs w:val="24"/>
        </w:rPr>
        <w:t>den</w:t>
      </w:r>
      <w:r w:rsidR="00AC4DC4">
        <w:rPr>
          <w:szCs w:val="24"/>
        </w:rPr>
        <w:t xml:space="preserve"> erlauben Feldbreiten von bis zu 1.285 mm und Belastungen von maximal 150 kg. Die Versteifungen erfolgen durch </w:t>
      </w:r>
      <w:r w:rsidR="008A2558" w:rsidRPr="008A2558">
        <w:rPr>
          <w:szCs w:val="24"/>
        </w:rPr>
        <w:t>Kreuzdiagonale</w:t>
      </w:r>
      <w:r w:rsidR="00F276D5">
        <w:rPr>
          <w:szCs w:val="24"/>
        </w:rPr>
        <w:t xml:space="preserve"> </w:t>
      </w:r>
      <w:r w:rsidR="008A2558" w:rsidRPr="008A2558">
        <w:rPr>
          <w:szCs w:val="24"/>
        </w:rPr>
        <w:t>oder Längenriegel</w:t>
      </w:r>
      <w:r w:rsidR="00AC4DC4">
        <w:rPr>
          <w:szCs w:val="24"/>
        </w:rPr>
        <w:t>.</w:t>
      </w:r>
    </w:p>
    <w:p w:rsidR="008A2558" w:rsidRDefault="00BA048E" w:rsidP="008A2558">
      <w:pPr>
        <w:pStyle w:val="Textkrper"/>
        <w:spacing w:after="120" w:line="340" w:lineRule="exact"/>
        <w:ind w:right="1"/>
        <w:jc w:val="both"/>
        <w:rPr>
          <w:szCs w:val="24"/>
        </w:rPr>
      </w:pPr>
      <w:r w:rsidRPr="008A2558">
        <w:rPr>
          <w:szCs w:val="24"/>
        </w:rPr>
        <w:t xml:space="preserve">Für </w:t>
      </w:r>
      <w:r>
        <w:rPr>
          <w:szCs w:val="24"/>
        </w:rPr>
        <w:t xml:space="preserve">weitere </w:t>
      </w:r>
      <w:r w:rsidRPr="008A2558">
        <w:rPr>
          <w:szCs w:val="24"/>
        </w:rPr>
        <w:t>individuelle Branchen- und</w:t>
      </w:r>
      <w:r>
        <w:rPr>
          <w:szCs w:val="24"/>
        </w:rPr>
        <w:t xml:space="preserve"> </w:t>
      </w:r>
      <w:r w:rsidRPr="008A2558">
        <w:rPr>
          <w:szCs w:val="24"/>
        </w:rPr>
        <w:t>Lageranforderungen steht eine</w:t>
      </w:r>
      <w:r>
        <w:rPr>
          <w:szCs w:val="24"/>
        </w:rPr>
        <w:t xml:space="preserve"> </w:t>
      </w:r>
      <w:r w:rsidRPr="008A2558">
        <w:rPr>
          <w:szCs w:val="24"/>
        </w:rPr>
        <w:t>Vielzahl durchdachte</w:t>
      </w:r>
      <w:r>
        <w:rPr>
          <w:szCs w:val="24"/>
        </w:rPr>
        <w:t xml:space="preserve">r </w:t>
      </w:r>
      <w:r w:rsidRPr="008A2558">
        <w:rPr>
          <w:szCs w:val="24"/>
        </w:rPr>
        <w:t>Spezialregale zur Verfügung.</w:t>
      </w:r>
      <w:r>
        <w:rPr>
          <w:szCs w:val="24"/>
        </w:rPr>
        <w:t xml:space="preserve"> Mit Bert lassen </w:t>
      </w:r>
      <w:r>
        <w:rPr>
          <w:szCs w:val="24"/>
        </w:rPr>
        <w:lastRenderedPageBreak/>
        <w:t xml:space="preserve">sich </w:t>
      </w:r>
      <w:r w:rsidRPr="008A2558">
        <w:rPr>
          <w:szCs w:val="24"/>
        </w:rPr>
        <w:t>Schrägbodenregale</w:t>
      </w:r>
      <w:r>
        <w:rPr>
          <w:szCs w:val="24"/>
        </w:rPr>
        <w:t xml:space="preserve">, </w:t>
      </w:r>
      <w:r w:rsidRPr="008A2558">
        <w:rPr>
          <w:szCs w:val="24"/>
        </w:rPr>
        <w:t>Sichtlagerkästenregale</w:t>
      </w:r>
      <w:r>
        <w:rPr>
          <w:szCs w:val="24"/>
        </w:rPr>
        <w:t xml:space="preserve">, </w:t>
      </w:r>
      <w:r w:rsidRPr="008A2558">
        <w:rPr>
          <w:szCs w:val="24"/>
        </w:rPr>
        <w:t>Kleinteileregale</w:t>
      </w:r>
      <w:r>
        <w:rPr>
          <w:szCs w:val="24"/>
        </w:rPr>
        <w:t xml:space="preserve"> oder </w:t>
      </w:r>
      <w:r w:rsidRPr="008A2558">
        <w:rPr>
          <w:szCs w:val="24"/>
        </w:rPr>
        <w:t>Umweltregale</w:t>
      </w:r>
      <w:r>
        <w:rPr>
          <w:szCs w:val="24"/>
        </w:rPr>
        <w:t xml:space="preserve"> bauen. Gleiches gilt für </w:t>
      </w:r>
      <w:r w:rsidRPr="008A2558">
        <w:rPr>
          <w:szCs w:val="24"/>
        </w:rPr>
        <w:t>Reifen-</w:t>
      </w:r>
      <w:r>
        <w:rPr>
          <w:szCs w:val="24"/>
        </w:rPr>
        <w:t xml:space="preserve"> und </w:t>
      </w:r>
      <w:r w:rsidRPr="008A2558">
        <w:rPr>
          <w:szCs w:val="24"/>
        </w:rPr>
        <w:t>Felgenregale</w:t>
      </w:r>
      <w:r>
        <w:rPr>
          <w:szCs w:val="24"/>
        </w:rPr>
        <w:t xml:space="preserve">, </w:t>
      </w:r>
      <w:r w:rsidRPr="008A2558">
        <w:rPr>
          <w:szCs w:val="24"/>
        </w:rPr>
        <w:t>Fassregale</w:t>
      </w:r>
      <w:r>
        <w:rPr>
          <w:szCs w:val="24"/>
        </w:rPr>
        <w:t xml:space="preserve"> oder </w:t>
      </w:r>
      <w:r w:rsidRPr="008A2558">
        <w:rPr>
          <w:szCs w:val="24"/>
        </w:rPr>
        <w:t>Langgutregale</w:t>
      </w:r>
      <w:r>
        <w:rPr>
          <w:szCs w:val="24"/>
        </w:rPr>
        <w:t xml:space="preserve">. </w:t>
      </w:r>
      <w:r w:rsidR="00AC4DC4">
        <w:rPr>
          <w:szCs w:val="24"/>
        </w:rPr>
        <w:t>Komplettiert wird die B</w:t>
      </w:r>
      <w:r w:rsidR="00EA680F">
        <w:rPr>
          <w:szCs w:val="24"/>
        </w:rPr>
        <w:t>ERT</w:t>
      </w:r>
      <w:r w:rsidR="00AC4DC4">
        <w:rPr>
          <w:szCs w:val="24"/>
        </w:rPr>
        <w:t>-Familie durch Zwei- oder Dreigeschoss-Anlagen, die ebenfalls aus</w:t>
      </w:r>
      <w:r w:rsidR="00AC4DC4" w:rsidRPr="008A2558">
        <w:rPr>
          <w:szCs w:val="24"/>
        </w:rPr>
        <w:t xml:space="preserve"> Standardkomponenten </w:t>
      </w:r>
      <w:r w:rsidR="00AC4DC4">
        <w:rPr>
          <w:szCs w:val="24"/>
        </w:rPr>
        <w:t>errichtet werden können.</w:t>
      </w:r>
      <w:r w:rsidR="00DB54DC">
        <w:rPr>
          <w:szCs w:val="24"/>
        </w:rPr>
        <w:t xml:space="preserve"> </w:t>
      </w:r>
      <w:r>
        <w:rPr>
          <w:szCs w:val="24"/>
        </w:rPr>
        <w:t xml:space="preserve">Außerdem steht für </w:t>
      </w:r>
      <w:r w:rsidR="008A2558" w:rsidRPr="008A2558">
        <w:rPr>
          <w:szCs w:val="24"/>
        </w:rPr>
        <w:t xml:space="preserve">das </w:t>
      </w:r>
      <w:r w:rsidR="00502181">
        <w:rPr>
          <w:szCs w:val="24"/>
        </w:rPr>
        <w:t>B</w:t>
      </w:r>
      <w:r w:rsidR="00EA680F">
        <w:rPr>
          <w:szCs w:val="24"/>
        </w:rPr>
        <w:t>ERT</w:t>
      </w:r>
      <w:r w:rsidR="008A2558" w:rsidRPr="008A2558">
        <w:rPr>
          <w:szCs w:val="24"/>
        </w:rPr>
        <w:t>-Regalsystem ein umfangreiches Zubehörprogramm</w:t>
      </w:r>
      <w:r w:rsidR="0006011E">
        <w:rPr>
          <w:szCs w:val="24"/>
        </w:rPr>
        <w:t xml:space="preserve"> </w:t>
      </w:r>
      <w:r w:rsidR="008A2558" w:rsidRPr="008A2558">
        <w:rPr>
          <w:szCs w:val="24"/>
        </w:rPr>
        <w:t>mit einer Vielzahl</w:t>
      </w:r>
      <w:r w:rsidR="0006011E">
        <w:rPr>
          <w:szCs w:val="24"/>
        </w:rPr>
        <w:t xml:space="preserve"> </w:t>
      </w:r>
      <w:r>
        <w:rPr>
          <w:szCs w:val="24"/>
        </w:rPr>
        <w:t xml:space="preserve">an </w:t>
      </w:r>
      <w:r w:rsidR="008A2558" w:rsidRPr="008A2558">
        <w:rPr>
          <w:szCs w:val="24"/>
        </w:rPr>
        <w:t xml:space="preserve">Einzelkomponenten </w:t>
      </w:r>
      <w:r>
        <w:rPr>
          <w:szCs w:val="24"/>
        </w:rPr>
        <w:t>zur Verfügung</w:t>
      </w:r>
      <w:r w:rsidR="008A2558" w:rsidRPr="008A2558">
        <w:rPr>
          <w:szCs w:val="24"/>
        </w:rPr>
        <w:t>.</w:t>
      </w:r>
      <w:r>
        <w:rPr>
          <w:szCs w:val="24"/>
        </w:rPr>
        <w:t xml:space="preserve"> Dazu zählen </w:t>
      </w:r>
      <w:r w:rsidR="008A2558" w:rsidRPr="008A2558">
        <w:rPr>
          <w:szCs w:val="24"/>
        </w:rPr>
        <w:t>Gitter- und Vollblech-Wände</w:t>
      </w:r>
      <w:r>
        <w:rPr>
          <w:szCs w:val="24"/>
        </w:rPr>
        <w:t xml:space="preserve">, </w:t>
      </w:r>
      <w:proofErr w:type="spellStart"/>
      <w:r w:rsidR="008A2558" w:rsidRPr="008A2558">
        <w:rPr>
          <w:szCs w:val="24"/>
        </w:rPr>
        <w:t>Schüttensets</w:t>
      </w:r>
      <w:proofErr w:type="spellEnd"/>
      <w:r>
        <w:rPr>
          <w:szCs w:val="24"/>
        </w:rPr>
        <w:t>, G</w:t>
      </w:r>
      <w:r w:rsidR="008A2558" w:rsidRPr="008A2558">
        <w:rPr>
          <w:szCs w:val="24"/>
        </w:rPr>
        <w:t>itterkörbe und -wannen</w:t>
      </w:r>
      <w:r>
        <w:rPr>
          <w:szCs w:val="24"/>
        </w:rPr>
        <w:t>, Lochwände, Schubläden und vieles mehr.</w:t>
      </w:r>
    </w:p>
    <w:p w:rsidR="0006011E" w:rsidRPr="000F168C" w:rsidRDefault="0006011E" w:rsidP="008A2558">
      <w:pPr>
        <w:pStyle w:val="Textkrper"/>
        <w:spacing w:after="120" w:line="340" w:lineRule="exact"/>
        <w:ind w:right="1"/>
        <w:jc w:val="both"/>
        <w:rPr>
          <w:szCs w:val="24"/>
        </w:rPr>
      </w:pPr>
    </w:p>
    <w:p w:rsidR="00CE7BB5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0F168C">
        <w:rPr>
          <w:rFonts w:ascii="Arial" w:hAnsi="Arial" w:cs="Arial"/>
          <w:b/>
          <w:sz w:val="24"/>
          <w:szCs w:val="24"/>
        </w:rPr>
        <w:t xml:space="preserve">Hintergrund: </w:t>
      </w:r>
      <w:r w:rsidR="0071449A">
        <w:rPr>
          <w:rFonts w:ascii="Arial" w:hAnsi="Arial" w:cs="Arial"/>
          <w:b/>
          <w:sz w:val="24"/>
          <w:szCs w:val="24"/>
        </w:rPr>
        <w:t>Regalwerk</w:t>
      </w:r>
    </w:p>
    <w:p w:rsidR="00CE7BB5" w:rsidRDefault="0071449A" w:rsidP="0071449A">
      <w:pPr>
        <w:spacing w:after="120" w:line="340" w:lineRule="exact"/>
        <w:ind w:right="1"/>
        <w:jc w:val="both"/>
        <w:rPr>
          <w:rFonts w:ascii="Arial" w:hAnsi="Arial" w:cs="Arial"/>
          <w:iCs/>
        </w:rPr>
      </w:pPr>
      <w:r w:rsidRPr="0071449A">
        <w:rPr>
          <w:rFonts w:ascii="Arial" w:hAnsi="Arial" w:cs="Arial"/>
          <w:iCs/>
        </w:rPr>
        <w:t>Die Firma Regalwerk mit Sitz in Korntal-Münchingen bei Stuttgart entwickelt modulare und innovative Regalsysteme</w:t>
      </w:r>
      <w:r>
        <w:rPr>
          <w:rFonts w:ascii="Arial" w:hAnsi="Arial" w:cs="Arial"/>
          <w:iCs/>
        </w:rPr>
        <w:t xml:space="preserve"> und beschäftigt 20 Mitarbeiterinnen und Mitarbeiter</w:t>
      </w:r>
      <w:r w:rsidRPr="0071449A">
        <w:rPr>
          <w:rFonts w:ascii="Arial" w:hAnsi="Arial" w:cs="Arial"/>
          <w:iCs/>
        </w:rPr>
        <w:t xml:space="preserve">. Das Produktangebot bietet Lösungen für alle Anwendungsbereiche in Lager, Archiv, Betrieb und Büro: </w:t>
      </w:r>
      <w:r>
        <w:rPr>
          <w:rFonts w:ascii="Arial" w:hAnsi="Arial" w:cs="Arial"/>
          <w:iCs/>
        </w:rPr>
        <w:t xml:space="preserve">Zum Portfolio zählen </w:t>
      </w:r>
      <w:r w:rsidRPr="0071449A">
        <w:rPr>
          <w:rFonts w:ascii="Arial" w:hAnsi="Arial" w:cs="Arial"/>
          <w:iCs/>
        </w:rPr>
        <w:t xml:space="preserve">Schraubregale, Steckregale, Weitspannregale, Palettenregale, Kragarmregale und Mehrgeschossanlagen. </w:t>
      </w:r>
      <w:r>
        <w:rPr>
          <w:rFonts w:ascii="Arial" w:hAnsi="Arial" w:cs="Arial"/>
          <w:iCs/>
        </w:rPr>
        <w:t>Der</w:t>
      </w:r>
      <w:r w:rsidRPr="0071449A">
        <w:rPr>
          <w:rFonts w:ascii="Arial" w:hAnsi="Arial" w:cs="Arial"/>
          <w:iCs/>
        </w:rPr>
        <w:t xml:space="preserve"> Verkauf erfolgt ausschließlich über </w:t>
      </w:r>
      <w:r>
        <w:rPr>
          <w:rFonts w:ascii="Arial" w:hAnsi="Arial" w:cs="Arial"/>
          <w:iCs/>
        </w:rPr>
        <w:t>ein wachsendes Vertriebsnetz mit derzeit r</w:t>
      </w:r>
      <w:r w:rsidRPr="0071449A">
        <w:rPr>
          <w:rFonts w:ascii="Arial" w:hAnsi="Arial" w:cs="Arial"/>
          <w:iCs/>
        </w:rPr>
        <w:t xml:space="preserve">und 500 </w:t>
      </w:r>
      <w:r>
        <w:rPr>
          <w:rFonts w:ascii="Arial" w:hAnsi="Arial" w:cs="Arial"/>
          <w:iCs/>
        </w:rPr>
        <w:t>P</w:t>
      </w:r>
      <w:r w:rsidRPr="0071449A">
        <w:rPr>
          <w:rFonts w:ascii="Arial" w:hAnsi="Arial" w:cs="Arial"/>
          <w:iCs/>
        </w:rPr>
        <w:t>artner</w:t>
      </w:r>
      <w:r>
        <w:rPr>
          <w:rFonts w:ascii="Arial" w:hAnsi="Arial" w:cs="Arial"/>
          <w:iCs/>
        </w:rPr>
        <w:t>n aus dem Fachhandel</w:t>
      </w:r>
      <w:r w:rsidRPr="0071449A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N</w:t>
      </w:r>
      <w:r w:rsidRPr="0071449A">
        <w:rPr>
          <w:rFonts w:ascii="Arial" w:hAnsi="Arial" w:cs="Arial"/>
          <w:iCs/>
        </w:rPr>
        <w:t xml:space="preserve">ahezu alle Produkte </w:t>
      </w:r>
      <w:r>
        <w:rPr>
          <w:rFonts w:ascii="Arial" w:hAnsi="Arial" w:cs="Arial"/>
          <w:iCs/>
        </w:rPr>
        <w:t xml:space="preserve">werden </w:t>
      </w:r>
      <w:r w:rsidRPr="0071449A">
        <w:rPr>
          <w:rFonts w:ascii="Arial" w:hAnsi="Arial" w:cs="Arial"/>
          <w:iCs/>
        </w:rPr>
        <w:t>an deutschen Standorten</w:t>
      </w:r>
      <w:r>
        <w:rPr>
          <w:rFonts w:ascii="Arial" w:hAnsi="Arial" w:cs="Arial"/>
          <w:iCs/>
        </w:rPr>
        <w:t xml:space="preserve"> produziert</w:t>
      </w:r>
      <w:r w:rsidRPr="0071449A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wodurch h</w:t>
      </w:r>
      <w:r w:rsidRPr="0071449A">
        <w:rPr>
          <w:rFonts w:ascii="Arial" w:hAnsi="Arial" w:cs="Arial"/>
          <w:iCs/>
        </w:rPr>
        <w:t>ohe Liefertreue</w:t>
      </w:r>
      <w:r>
        <w:rPr>
          <w:rFonts w:ascii="Arial" w:hAnsi="Arial" w:cs="Arial"/>
          <w:iCs/>
        </w:rPr>
        <w:t>,</w:t>
      </w:r>
      <w:r w:rsidRPr="0071449A">
        <w:rPr>
          <w:rFonts w:ascii="Arial" w:hAnsi="Arial" w:cs="Arial"/>
          <w:iCs/>
        </w:rPr>
        <w:t xml:space="preserve"> Qualität und Zuverlässigkeit garantiert</w:t>
      </w:r>
      <w:r>
        <w:rPr>
          <w:rFonts w:ascii="Arial" w:hAnsi="Arial" w:cs="Arial"/>
          <w:iCs/>
        </w:rPr>
        <w:t xml:space="preserve"> sind</w:t>
      </w:r>
      <w:r w:rsidRPr="0071449A">
        <w:rPr>
          <w:rFonts w:ascii="Arial" w:hAnsi="Arial" w:cs="Arial"/>
          <w:iCs/>
        </w:rPr>
        <w:t xml:space="preserve">. Weitere Information unter </w:t>
      </w:r>
      <w:hyperlink r:id="rId10" w:history="1">
        <w:r w:rsidRPr="00270529">
          <w:rPr>
            <w:rStyle w:val="Hyperlink"/>
            <w:rFonts w:ascii="Arial" w:hAnsi="Arial" w:cs="Arial"/>
            <w:iCs/>
          </w:rPr>
          <w:t>www.regalwerk.de</w:t>
        </w:r>
      </w:hyperlink>
      <w:r w:rsidRPr="0071449A">
        <w:rPr>
          <w:rFonts w:ascii="Arial" w:hAnsi="Arial" w:cs="Arial"/>
          <w:iCs/>
        </w:rPr>
        <w:t>.</w:t>
      </w:r>
    </w:p>
    <w:p w:rsidR="0071449A" w:rsidRDefault="0071449A" w:rsidP="0071449A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p w:rsidR="000F168C" w:rsidRPr="006E41CB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6E41CB">
        <w:rPr>
          <w:rFonts w:ascii="Arial" w:hAnsi="Arial" w:cs="Arial"/>
          <w:b/>
          <w:sz w:val="24"/>
          <w:szCs w:val="24"/>
        </w:rPr>
        <w:t>Pressekontakte: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685"/>
      </w:tblGrid>
      <w:tr w:rsidR="00512465" w:rsidRPr="004206F9" w:rsidTr="006E41CB">
        <w:trPr>
          <w:trHeight w:val="359"/>
        </w:trPr>
        <w:tc>
          <w:tcPr>
            <w:tcW w:w="3936" w:type="dxa"/>
            <w:shd w:val="clear" w:color="auto" w:fill="E6E6E6"/>
          </w:tcPr>
          <w:p w:rsidR="00512465" w:rsidRPr="004206F9" w:rsidRDefault="00310262" w:rsidP="00A01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REGALWERK</w:t>
            </w:r>
          </w:p>
        </w:tc>
        <w:tc>
          <w:tcPr>
            <w:tcW w:w="3685" w:type="dxa"/>
            <w:shd w:val="clear" w:color="auto" w:fill="E6E6E6"/>
          </w:tcPr>
          <w:p w:rsidR="00512465" w:rsidRPr="004206F9" w:rsidRDefault="00512465" w:rsidP="00A0117C">
            <w:pPr>
              <w:rPr>
                <w:rFonts w:ascii="Arial" w:hAnsi="Arial" w:cs="Arial"/>
              </w:rPr>
            </w:pPr>
            <w:proofErr w:type="spellStart"/>
            <w:r w:rsidRPr="004206F9">
              <w:rPr>
                <w:rFonts w:ascii="Arial" w:hAnsi="Arial" w:cs="Arial"/>
              </w:rPr>
              <w:t>KfdM</w:t>
            </w:r>
            <w:proofErr w:type="spellEnd"/>
            <w:r>
              <w:rPr>
                <w:rFonts w:ascii="Arial" w:hAnsi="Arial" w:cs="Arial"/>
              </w:rPr>
              <w:t xml:space="preserve"> Kommunikation</w:t>
            </w:r>
            <w:r w:rsidRPr="004206F9">
              <w:rPr>
                <w:rFonts w:ascii="Arial" w:hAnsi="Arial" w:cs="Arial"/>
              </w:rPr>
              <w:t xml:space="preserve"> für den Mittelstand</w:t>
            </w:r>
          </w:p>
        </w:tc>
      </w:tr>
      <w:tr w:rsidR="00512465" w:rsidRPr="004206F9" w:rsidTr="006E41CB">
        <w:trPr>
          <w:trHeight w:val="1548"/>
        </w:trPr>
        <w:tc>
          <w:tcPr>
            <w:tcW w:w="3936" w:type="dxa"/>
          </w:tcPr>
          <w:p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Paul Funke</w:t>
            </w:r>
          </w:p>
          <w:p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eBusiness/eCommerce Manager</w:t>
            </w:r>
          </w:p>
          <w:p w:rsidR="006E41CB" w:rsidRPr="006E41CB" w:rsidRDefault="006E41CB" w:rsidP="006E41CB">
            <w:pPr>
              <w:rPr>
                <w:rFonts w:ascii="Arial" w:hAnsi="Arial" w:cs="Arial"/>
              </w:rPr>
            </w:pPr>
            <w:r w:rsidRPr="000267FC">
              <w:rPr>
                <w:rFonts w:ascii="Arial" w:hAnsi="Arial" w:cs="Arial"/>
                <w:lang w:val="en-US"/>
              </w:rPr>
              <w:t xml:space="preserve">Talstr. </w:t>
            </w:r>
            <w:r w:rsidRPr="006E41CB">
              <w:rPr>
                <w:rFonts w:ascii="Arial" w:hAnsi="Arial" w:cs="Arial"/>
              </w:rPr>
              <w:t>61</w:t>
            </w:r>
          </w:p>
          <w:p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70825 Korntal-Münchingen</w:t>
            </w:r>
          </w:p>
          <w:p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Tel.: 0711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83 88 78-66</w:t>
            </w:r>
          </w:p>
          <w:p w:rsidR="00512465" w:rsidRPr="006E41CB" w:rsidRDefault="007D1D8B" w:rsidP="00A0117C">
            <w:pPr>
              <w:rPr>
                <w:rFonts w:ascii="Arial" w:hAnsi="Arial" w:cs="Arial"/>
              </w:rPr>
            </w:pPr>
            <w:hyperlink r:id="rId11" w:history="1">
              <w:r w:rsidR="00DB54DC" w:rsidRPr="00270529">
                <w:rPr>
                  <w:rStyle w:val="Hyperlink"/>
                  <w:rFonts w:ascii="Arial" w:hAnsi="Arial" w:cs="Arial"/>
                </w:rPr>
                <w:t>info@REGALWERK.de</w:t>
              </w:r>
            </w:hyperlink>
          </w:p>
        </w:tc>
        <w:tc>
          <w:tcPr>
            <w:tcW w:w="3685" w:type="dxa"/>
          </w:tcPr>
          <w:p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Marcus Walter</w:t>
            </w:r>
          </w:p>
          <w:p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Sudetenweg 12</w:t>
            </w:r>
          </w:p>
          <w:p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85375 Neufahrn b. Freising</w:t>
            </w:r>
          </w:p>
          <w:p w:rsidR="00512465" w:rsidRPr="006D5CBC" w:rsidRDefault="00512465" w:rsidP="00A0117C">
            <w:pPr>
              <w:rPr>
                <w:rFonts w:ascii="Arial" w:hAnsi="Arial" w:cs="Arial"/>
                <w:lang w:val="it-IT"/>
              </w:rPr>
            </w:pPr>
            <w:r w:rsidRPr="006D5CBC">
              <w:rPr>
                <w:rFonts w:ascii="Arial" w:hAnsi="Arial" w:cs="Arial"/>
                <w:lang w:val="it-IT"/>
              </w:rPr>
              <w:t>Tel</w:t>
            </w:r>
            <w:r w:rsidR="006E41CB">
              <w:rPr>
                <w:rFonts w:ascii="Arial" w:hAnsi="Arial" w:cs="Arial"/>
                <w:lang w:val="it-IT"/>
              </w:rPr>
              <w:t>.: 0</w:t>
            </w:r>
            <w:r w:rsidRPr="006D5CBC">
              <w:rPr>
                <w:rFonts w:ascii="Arial" w:hAnsi="Arial" w:cs="Arial"/>
                <w:lang w:val="it-IT"/>
              </w:rPr>
              <w:t xml:space="preserve">8165 </w:t>
            </w:r>
            <w:r w:rsidR="006E41CB">
              <w:rPr>
                <w:rFonts w:ascii="Arial" w:hAnsi="Arial" w:cs="Arial"/>
                <w:lang w:val="it-IT"/>
              </w:rPr>
              <w:t xml:space="preserve">/ </w:t>
            </w:r>
            <w:r w:rsidRPr="006D5CBC">
              <w:rPr>
                <w:rFonts w:ascii="Arial" w:hAnsi="Arial" w:cs="Arial"/>
                <w:lang w:val="it-IT"/>
              </w:rPr>
              <w:t>999 38 43</w:t>
            </w:r>
          </w:p>
          <w:p w:rsidR="00512465" w:rsidRPr="006D5CBC" w:rsidRDefault="006E41CB" w:rsidP="00A0117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  <w:r w:rsidR="00512465" w:rsidRPr="006D5CBC">
              <w:rPr>
                <w:rFonts w:ascii="Arial" w:hAnsi="Arial" w:cs="Arial"/>
                <w:lang w:val="it-IT"/>
              </w:rPr>
              <w:t>-Mail: walter@kfdm.eu</w:t>
            </w:r>
          </w:p>
          <w:p w:rsidR="00512465" w:rsidRPr="004206F9" w:rsidRDefault="007D1D8B" w:rsidP="00A0117C">
            <w:pPr>
              <w:rPr>
                <w:rFonts w:ascii="Arial" w:hAnsi="Arial" w:cs="Arial"/>
                <w:lang w:val="it-IT"/>
              </w:rPr>
            </w:pPr>
            <w:hyperlink r:id="rId12" w:history="1">
              <w:r w:rsidR="00512465" w:rsidRPr="004206F9">
                <w:rPr>
                  <w:rStyle w:val="Hyperlink"/>
                  <w:rFonts w:ascii="Arial" w:hAnsi="Arial" w:cs="Arial"/>
                </w:rPr>
                <w:t>www.kfdm.eu</w:t>
              </w:r>
            </w:hyperlink>
          </w:p>
        </w:tc>
      </w:tr>
    </w:tbl>
    <w:p w:rsidR="000F168C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F168C" w:rsidRPr="000F168C" w:rsidSect="00E315AD">
      <w:headerReference w:type="default" r:id="rId13"/>
      <w:pgSz w:w="11906" w:h="16838"/>
      <w:pgMar w:top="2552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8B" w:rsidRDefault="007D1D8B">
      <w:r>
        <w:separator/>
      </w:r>
    </w:p>
  </w:endnote>
  <w:endnote w:type="continuationSeparator" w:id="0">
    <w:p w:rsidR="007D1D8B" w:rsidRDefault="007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8B" w:rsidRDefault="007D1D8B">
      <w:r>
        <w:separator/>
      </w:r>
    </w:p>
  </w:footnote>
  <w:footnote w:type="continuationSeparator" w:id="0">
    <w:p w:rsidR="007D1D8B" w:rsidRDefault="007D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8C" w:rsidRDefault="009569DE">
    <w:pPr>
      <w:pStyle w:val="Kopfzeile"/>
    </w:pPr>
    <w:r>
      <w:rPr>
        <w:noProof/>
      </w:rPr>
      <w:drawing>
        <wp:inline distT="0" distB="0" distL="0" distR="0">
          <wp:extent cx="4681220" cy="811530"/>
          <wp:effectExtent l="0" t="0" r="508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ALWERK_Logo_2016 org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22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D5"/>
    <w:multiLevelType w:val="multilevel"/>
    <w:tmpl w:val="3AE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156ED"/>
    <w:multiLevelType w:val="hybridMultilevel"/>
    <w:tmpl w:val="8912EF58"/>
    <w:lvl w:ilvl="0" w:tplc="E294C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1F"/>
    <w:rsid w:val="00000D18"/>
    <w:rsid w:val="000050ED"/>
    <w:rsid w:val="00012361"/>
    <w:rsid w:val="00024AC6"/>
    <w:rsid w:val="000267FC"/>
    <w:rsid w:val="00042145"/>
    <w:rsid w:val="000422E3"/>
    <w:rsid w:val="000440E5"/>
    <w:rsid w:val="00045189"/>
    <w:rsid w:val="000451C8"/>
    <w:rsid w:val="000476D9"/>
    <w:rsid w:val="0006011E"/>
    <w:rsid w:val="00071589"/>
    <w:rsid w:val="00085FD9"/>
    <w:rsid w:val="00086D72"/>
    <w:rsid w:val="000961D4"/>
    <w:rsid w:val="000979D6"/>
    <w:rsid w:val="000A5CC4"/>
    <w:rsid w:val="000B5806"/>
    <w:rsid w:val="000B6C74"/>
    <w:rsid w:val="000C265B"/>
    <w:rsid w:val="000E02E8"/>
    <w:rsid w:val="000F168C"/>
    <w:rsid w:val="000F6E41"/>
    <w:rsid w:val="00100CB3"/>
    <w:rsid w:val="001016EB"/>
    <w:rsid w:val="00115083"/>
    <w:rsid w:val="001255A6"/>
    <w:rsid w:val="00125D54"/>
    <w:rsid w:val="00135494"/>
    <w:rsid w:val="00141689"/>
    <w:rsid w:val="001466E5"/>
    <w:rsid w:val="00162613"/>
    <w:rsid w:val="00171F01"/>
    <w:rsid w:val="001741C3"/>
    <w:rsid w:val="00176EE4"/>
    <w:rsid w:val="00177DD1"/>
    <w:rsid w:val="00180BCC"/>
    <w:rsid w:val="00193BEF"/>
    <w:rsid w:val="001B209D"/>
    <w:rsid w:val="001C4347"/>
    <w:rsid w:val="001C7CB9"/>
    <w:rsid w:val="001E76C7"/>
    <w:rsid w:val="001F0712"/>
    <w:rsid w:val="001F08AA"/>
    <w:rsid w:val="001F5D94"/>
    <w:rsid w:val="002128D0"/>
    <w:rsid w:val="00221FEB"/>
    <w:rsid w:val="002305BB"/>
    <w:rsid w:val="00233210"/>
    <w:rsid w:val="0024276B"/>
    <w:rsid w:val="00243C0B"/>
    <w:rsid w:val="002511D0"/>
    <w:rsid w:val="00266C6E"/>
    <w:rsid w:val="00271870"/>
    <w:rsid w:val="00275EED"/>
    <w:rsid w:val="00282035"/>
    <w:rsid w:val="00293931"/>
    <w:rsid w:val="002C4AC1"/>
    <w:rsid w:val="002D52FD"/>
    <w:rsid w:val="002D7990"/>
    <w:rsid w:val="002E20FD"/>
    <w:rsid w:val="002E21C8"/>
    <w:rsid w:val="002E5A2E"/>
    <w:rsid w:val="002F41CF"/>
    <w:rsid w:val="002F700C"/>
    <w:rsid w:val="002F706D"/>
    <w:rsid w:val="0030519D"/>
    <w:rsid w:val="00305E18"/>
    <w:rsid w:val="00310262"/>
    <w:rsid w:val="003150A9"/>
    <w:rsid w:val="00317857"/>
    <w:rsid w:val="0032777D"/>
    <w:rsid w:val="0033331F"/>
    <w:rsid w:val="00365E84"/>
    <w:rsid w:val="003660F5"/>
    <w:rsid w:val="003718B4"/>
    <w:rsid w:val="003971AC"/>
    <w:rsid w:val="003A7C54"/>
    <w:rsid w:val="003B198D"/>
    <w:rsid w:val="003B3145"/>
    <w:rsid w:val="003B7CD6"/>
    <w:rsid w:val="003C03E0"/>
    <w:rsid w:val="003C5C51"/>
    <w:rsid w:val="003C5C72"/>
    <w:rsid w:val="003D1D77"/>
    <w:rsid w:val="003F362E"/>
    <w:rsid w:val="00403024"/>
    <w:rsid w:val="00406DB0"/>
    <w:rsid w:val="00424CD5"/>
    <w:rsid w:val="00451BCF"/>
    <w:rsid w:val="00466704"/>
    <w:rsid w:val="004730F9"/>
    <w:rsid w:val="00482C2A"/>
    <w:rsid w:val="00487D54"/>
    <w:rsid w:val="00491251"/>
    <w:rsid w:val="004A18B3"/>
    <w:rsid w:val="004A3886"/>
    <w:rsid w:val="004C4C7A"/>
    <w:rsid w:val="004C6C04"/>
    <w:rsid w:val="004C78BE"/>
    <w:rsid w:val="004D161A"/>
    <w:rsid w:val="004D2C60"/>
    <w:rsid w:val="004D5819"/>
    <w:rsid w:val="004E7241"/>
    <w:rsid w:val="004F5DC3"/>
    <w:rsid w:val="00502181"/>
    <w:rsid w:val="00502B52"/>
    <w:rsid w:val="00512465"/>
    <w:rsid w:val="005222DD"/>
    <w:rsid w:val="005421E0"/>
    <w:rsid w:val="00546828"/>
    <w:rsid w:val="005563A4"/>
    <w:rsid w:val="005572AD"/>
    <w:rsid w:val="005600AD"/>
    <w:rsid w:val="00561A7B"/>
    <w:rsid w:val="005735E6"/>
    <w:rsid w:val="00586F2E"/>
    <w:rsid w:val="00590C56"/>
    <w:rsid w:val="00592B6B"/>
    <w:rsid w:val="00593225"/>
    <w:rsid w:val="00596C27"/>
    <w:rsid w:val="005B16F0"/>
    <w:rsid w:val="005B48B7"/>
    <w:rsid w:val="005D1819"/>
    <w:rsid w:val="005D3DA9"/>
    <w:rsid w:val="006118FF"/>
    <w:rsid w:val="00615485"/>
    <w:rsid w:val="00620146"/>
    <w:rsid w:val="00621F4B"/>
    <w:rsid w:val="006260C4"/>
    <w:rsid w:val="0063327F"/>
    <w:rsid w:val="00660E5E"/>
    <w:rsid w:val="006620BE"/>
    <w:rsid w:val="0066551B"/>
    <w:rsid w:val="006661F1"/>
    <w:rsid w:val="006668EC"/>
    <w:rsid w:val="0068425F"/>
    <w:rsid w:val="0068696E"/>
    <w:rsid w:val="006875FC"/>
    <w:rsid w:val="006A2DD6"/>
    <w:rsid w:val="006A2E4E"/>
    <w:rsid w:val="006B6554"/>
    <w:rsid w:val="006C0550"/>
    <w:rsid w:val="006C283C"/>
    <w:rsid w:val="006C3BC4"/>
    <w:rsid w:val="006C3D72"/>
    <w:rsid w:val="006C4225"/>
    <w:rsid w:val="006D02C2"/>
    <w:rsid w:val="006D72D3"/>
    <w:rsid w:val="006E41CB"/>
    <w:rsid w:val="006F0E43"/>
    <w:rsid w:val="006F42D6"/>
    <w:rsid w:val="006F43A1"/>
    <w:rsid w:val="006F4B69"/>
    <w:rsid w:val="00703630"/>
    <w:rsid w:val="00710867"/>
    <w:rsid w:val="00710A47"/>
    <w:rsid w:val="0071273B"/>
    <w:rsid w:val="0071449A"/>
    <w:rsid w:val="00720731"/>
    <w:rsid w:val="00721A4B"/>
    <w:rsid w:val="00731344"/>
    <w:rsid w:val="007356F4"/>
    <w:rsid w:val="007411A2"/>
    <w:rsid w:val="00743164"/>
    <w:rsid w:val="00744261"/>
    <w:rsid w:val="00751EA6"/>
    <w:rsid w:val="0075243D"/>
    <w:rsid w:val="00754776"/>
    <w:rsid w:val="00770DE9"/>
    <w:rsid w:val="00775353"/>
    <w:rsid w:val="00777601"/>
    <w:rsid w:val="00780EEB"/>
    <w:rsid w:val="0078792E"/>
    <w:rsid w:val="007907A5"/>
    <w:rsid w:val="007922DF"/>
    <w:rsid w:val="007A3737"/>
    <w:rsid w:val="007A3FB9"/>
    <w:rsid w:val="007B1EBB"/>
    <w:rsid w:val="007C2360"/>
    <w:rsid w:val="007D1D8B"/>
    <w:rsid w:val="007D24B1"/>
    <w:rsid w:val="007D4725"/>
    <w:rsid w:val="007D56B1"/>
    <w:rsid w:val="007D68A1"/>
    <w:rsid w:val="007E5536"/>
    <w:rsid w:val="007F0FFE"/>
    <w:rsid w:val="007F1E2C"/>
    <w:rsid w:val="00805723"/>
    <w:rsid w:val="0081184E"/>
    <w:rsid w:val="00814574"/>
    <w:rsid w:val="00816473"/>
    <w:rsid w:val="0082044B"/>
    <w:rsid w:val="00831829"/>
    <w:rsid w:val="00833AE3"/>
    <w:rsid w:val="008351F3"/>
    <w:rsid w:val="00850B3E"/>
    <w:rsid w:val="008565A3"/>
    <w:rsid w:val="00856E2B"/>
    <w:rsid w:val="0086344A"/>
    <w:rsid w:val="00863F81"/>
    <w:rsid w:val="0086410B"/>
    <w:rsid w:val="00865CB3"/>
    <w:rsid w:val="0087372C"/>
    <w:rsid w:val="008A2558"/>
    <w:rsid w:val="008A2EF4"/>
    <w:rsid w:val="008A65CB"/>
    <w:rsid w:val="008B54CC"/>
    <w:rsid w:val="008C008C"/>
    <w:rsid w:val="008C7ACB"/>
    <w:rsid w:val="008C7B42"/>
    <w:rsid w:val="008D2DED"/>
    <w:rsid w:val="008E624C"/>
    <w:rsid w:val="008E6C0D"/>
    <w:rsid w:val="008E759B"/>
    <w:rsid w:val="008F264B"/>
    <w:rsid w:val="00907B13"/>
    <w:rsid w:val="00910B8B"/>
    <w:rsid w:val="00913257"/>
    <w:rsid w:val="0091415E"/>
    <w:rsid w:val="00916A20"/>
    <w:rsid w:val="00927B5A"/>
    <w:rsid w:val="00940464"/>
    <w:rsid w:val="009407DE"/>
    <w:rsid w:val="00944BBE"/>
    <w:rsid w:val="00950863"/>
    <w:rsid w:val="009569DE"/>
    <w:rsid w:val="00956CE6"/>
    <w:rsid w:val="0096732C"/>
    <w:rsid w:val="00971AA0"/>
    <w:rsid w:val="009755EA"/>
    <w:rsid w:val="009819B1"/>
    <w:rsid w:val="009827C1"/>
    <w:rsid w:val="00987495"/>
    <w:rsid w:val="009A3EDF"/>
    <w:rsid w:val="009B16E4"/>
    <w:rsid w:val="009B3830"/>
    <w:rsid w:val="009B7AA4"/>
    <w:rsid w:val="009D16EF"/>
    <w:rsid w:val="009D39BD"/>
    <w:rsid w:val="009E0658"/>
    <w:rsid w:val="009E4DF7"/>
    <w:rsid w:val="009F0873"/>
    <w:rsid w:val="009F2BFC"/>
    <w:rsid w:val="009F30F1"/>
    <w:rsid w:val="009F541B"/>
    <w:rsid w:val="00A0117C"/>
    <w:rsid w:val="00A12D25"/>
    <w:rsid w:val="00A1391B"/>
    <w:rsid w:val="00A17902"/>
    <w:rsid w:val="00A24974"/>
    <w:rsid w:val="00A24E4B"/>
    <w:rsid w:val="00A36BF6"/>
    <w:rsid w:val="00A51A4E"/>
    <w:rsid w:val="00A523D8"/>
    <w:rsid w:val="00A53300"/>
    <w:rsid w:val="00A61B77"/>
    <w:rsid w:val="00A74AF4"/>
    <w:rsid w:val="00A7596F"/>
    <w:rsid w:val="00A82ADB"/>
    <w:rsid w:val="00A84125"/>
    <w:rsid w:val="00A8586C"/>
    <w:rsid w:val="00A92D90"/>
    <w:rsid w:val="00AB15E5"/>
    <w:rsid w:val="00AC4A6B"/>
    <w:rsid w:val="00AC4DC4"/>
    <w:rsid w:val="00AC624F"/>
    <w:rsid w:val="00AD1C9D"/>
    <w:rsid w:val="00AD1F33"/>
    <w:rsid w:val="00AD57F1"/>
    <w:rsid w:val="00AE235F"/>
    <w:rsid w:val="00AE6A78"/>
    <w:rsid w:val="00AF16AB"/>
    <w:rsid w:val="00AF3EBF"/>
    <w:rsid w:val="00B0409D"/>
    <w:rsid w:val="00B056FF"/>
    <w:rsid w:val="00B15BAC"/>
    <w:rsid w:val="00B171E1"/>
    <w:rsid w:val="00B244C0"/>
    <w:rsid w:val="00B41D6F"/>
    <w:rsid w:val="00B47B2B"/>
    <w:rsid w:val="00B507DA"/>
    <w:rsid w:val="00B54395"/>
    <w:rsid w:val="00B75299"/>
    <w:rsid w:val="00B80D54"/>
    <w:rsid w:val="00B86E6A"/>
    <w:rsid w:val="00B92B24"/>
    <w:rsid w:val="00BA048E"/>
    <w:rsid w:val="00BA1C27"/>
    <w:rsid w:val="00BA34D4"/>
    <w:rsid w:val="00BA449A"/>
    <w:rsid w:val="00BA64DB"/>
    <w:rsid w:val="00BB217D"/>
    <w:rsid w:val="00BB6A42"/>
    <w:rsid w:val="00BC1BD0"/>
    <w:rsid w:val="00BC1DAE"/>
    <w:rsid w:val="00BD23C6"/>
    <w:rsid w:val="00BE3F43"/>
    <w:rsid w:val="00BF56BA"/>
    <w:rsid w:val="00C0406F"/>
    <w:rsid w:val="00C04630"/>
    <w:rsid w:val="00C22C47"/>
    <w:rsid w:val="00C35214"/>
    <w:rsid w:val="00C45EE5"/>
    <w:rsid w:val="00C55B95"/>
    <w:rsid w:val="00C621B6"/>
    <w:rsid w:val="00C6407B"/>
    <w:rsid w:val="00C67584"/>
    <w:rsid w:val="00C80569"/>
    <w:rsid w:val="00C82262"/>
    <w:rsid w:val="00C82E08"/>
    <w:rsid w:val="00C84766"/>
    <w:rsid w:val="00C85625"/>
    <w:rsid w:val="00C937F1"/>
    <w:rsid w:val="00CA0B88"/>
    <w:rsid w:val="00CA61EB"/>
    <w:rsid w:val="00CA6421"/>
    <w:rsid w:val="00CB7D81"/>
    <w:rsid w:val="00CC7451"/>
    <w:rsid w:val="00CC7834"/>
    <w:rsid w:val="00CD04CA"/>
    <w:rsid w:val="00CD51D1"/>
    <w:rsid w:val="00CE7BB5"/>
    <w:rsid w:val="00CF2738"/>
    <w:rsid w:val="00D00B55"/>
    <w:rsid w:val="00D03C58"/>
    <w:rsid w:val="00D17969"/>
    <w:rsid w:val="00D44C9D"/>
    <w:rsid w:val="00D44FA3"/>
    <w:rsid w:val="00D47576"/>
    <w:rsid w:val="00D50F07"/>
    <w:rsid w:val="00D54F33"/>
    <w:rsid w:val="00D63F0B"/>
    <w:rsid w:val="00D64A23"/>
    <w:rsid w:val="00D81FBE"/>
    <w:rsid w:val="00D93868"/>
    <w:rsid w:val="00DB26C2"/>
    <w:rsid w:val="00DB454D"/>
    <w:rsid w:val="00DB54DC"/>
    <w:rsid w:val="00DB7DC7"/>
    <w:rsid w:val="00DC4687"/>
    <w:rsid w:val="00DD2373"/>
    <w:rsid w:val="00DE4D49"/>
    <w:rsid w:val="00DF1C85"/>
    <w:rsid w:val="00DF2132"/>
    <w:rsid w:val="00DF60ED"/>
    <w:rsid w:val="00E04D93"/>
    <w:rsid w:val="00E2052E"/>
    <w:rsid w:val="00E2228C"/>
    <w:rsid w:val="00E26F4C"/>
    <w:rsid w:val="00E271EE"/>
    <w:rsid w:val="00E315AD"/>
    <w:rsid w:val="00E33205"/>
    <w:rsid w:val="00E4474C"/>
    <w:rsid w:val="00E447ED"/>
    <w:rsid w:val="00E44BE8"/>
    <w:rsid w:val="00E4798D"/>
    <w:rsid w:val="00E5041D"/>
    <w:rsid w:val="00E52CD7"/>
    <w:rsid w:val="00E54174"/>
    <w:rsid w:val="00E62D3E"/>
    <w:rsid w:val="00E63D60"/>
    <w:rsid w:val="00E70D7A"/>
    <w:rsid w:val="00E72477"/>
    <w:rsid w:val="00E74D62"/>
    <w:rsid w:val="00E7767E"/>
    <w:rsid w:val="00E91076"/>
    <w:rsid w:val="00E97F3E"/>
    <w:rsid w:val="00EA680F"/>
    <w:rsid w:val="00EB4953"/>
    <w:rsid w:val="00EC0699"/>
    <w:rsid w:val="00EC2A65"/>
    <w:rsid w:val="00F060AD"/>
    <w:rsid w:val="00F06F80"/>
    <w:rsid w:val="00F11CDD"/>
    <w:rsid w:val="00F13881"/>
    <w:rsid w:val="00F14172"/>
    <w:rsid w:val="00F15D37"/>
    <w:rsid w:val="00F164C2"/>
    <w:rsid w:val="00F23F82"/>
    <w:rsid w:val="00F276D5"/>
    <w:rsid w:val="00F330F9"/>
    <w:rsid w:val="00F33DFF"/>
    <w:rsid w:val="00F35BD7"/>
    <w:rsid w:val="00F414CE"/>
    <w:rsid w:val="00F41DA8"/>
    <w:rsid w:val="00F44CDC"/>
    <w:rsid w:val="00F4640B"/>
    <w:rsid w:val="00F46ED1"/>
    <w:rsid w:val="00F47D8F"/>
    <w:rsid w:val="00F53656"/>
    <w:rsid w:val="00F538C8"/>
    <w:rsid w:val="00F53AFA"/>
    <w:rsid w:val="00F55853"/>
    <w:rsid w:val="00F63B04"/>
    <w:rsid w:val="00F64645"/>
    <w:rsid w:val="00F7658E"/>
    <w:rsid w:val="00F8186D"/>
    <w:rsid w:val="00F8474A"/>
    <w:rsid w:val="00F87332"/>
    <w:rsid w:val="00F95CBE"/>
    <w:rsid w:val="00F96ABB"/>
    <w:rsid w:val="00FA1575"/>
    <w:rsid w:val="00FA4DB5"/>
    <w:rsid w:val="00FA5E34"/>
    <w:rsid w:val="00FB44AF"/>
    <w:rsid w:val="00FC0054"/>
    <w:rsid w:val="00FC7D16"/>
    <w:rsid w:val="00FD57BA"/>
    <w:rsid w:val="00FD670D"/>
    <w:rsid w:val="00FD7EF3"/>
    <w:rsid w:val="00FE6992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F2CB"/>
  <w15:chartTrackingRefBased/>
  <w15:docId w15:val="{8B757974-0150-4837-9F75-FFAFC7A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41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1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unhideWhenUsed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uiPriority w:val="99"/>
    <w:rPr>
      <w:rFonts w:ascii="Arial" w:eastAsia="Times New Roman" w:hAnsi="Arial"/>
      <w:sz w:val="24"/>
    </w:rPr>
  </w:style>
  <w:style w:type="paragraph" w:styleId="Textkrper2">
    <w:name w:val="Body Text 2"/>
    <w:basedOn w:val="Standard"/>
    <w:semiHidden/>
    <w:unhideWhenUsed/>
    <w:pPr>
      <w:spacing w:line="360" w:lineRule="auto"/>
    </w:pPr>
    <w:rPr>
      <w:rFonts w:ascii="Arial" w:hAnsi="Arial"/>
      <w:b/>
      <w:sz w:val="24"/>
    </w:rPr>
  </w:style>
  <w:style w:type="character" w:customStyle="1" w:styleId="Textkrper2Zchn">
    <w:name w:val="Textkörper 2 Zchn"/>
    <w:rPr>
      <w:rFonts w:ascii="Arial" w:eastAsia="Times New Roman" w:hAnsi="Arial"/>
      <w:b/>
      <w:sz w:val="24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Times New Roman" w:eastAsia="Times New Roman" w:hAnsi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Times New Roman" w:eastAsia="Times New Roman" w:hAnsi="Times New Roman"/>
    </w:rPr>
  </w:style>
  <w:style w:type="character" w:customStyle="1" w:styleId="Max">
    <w:name w:val="Max."/>
    <w:rPr>
      <w:b/>
      <w:bCs w:val="0"/>
    </w:rPr>
  </w:style>
  <w:style w:type="character" w:customStyle="1" w:styleId="berschrift1Zchn">
    <w:name w:val="Überschrift 1 Zchn"/>
    <w:rPr>
      <w:rFonts w:ascii="Arial" w:eastAsia="Times New Roman" w:hAnsi="Arial"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style2">
    <w:name w:val="style2"/>
    <w:basedOn w:val="Standard"/>
    <w:pPr>
      <w:spacing w:before="100" w:beforeAutospacing="1" w:after="100" w:afterAutospacing="1" w:line="300" w:lineRule="atLeast"/>
    </w:pPr>
    <w:rPr>
      <w:rFonts w:ascii="Verdana" w:hAnsi="Verdana"/>
      <w:color w:val="333333"/>
    </w:rPr>
  </w:style>
  <w:style w:type="paragraph" w:customStyle="1" w:styleId="style8">
    <w:name w:val="style8"/>
    <w:basedOn w:val="Standar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style21">
    <w:name w:val="style21"/>
    <w:rPr>
      <w:rFonts w:ascii="Verdana" w:hAnsi="Verdana" w:cs="Tahoma" w:hint="default"/>
      <w:color w:val="333333"/>
      <w:sz w:val="20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odytext1">
    <w:name w:val="bodytext1"/>
    <w:rPr>
      <w:rFonts w:ascii="Verdana" w:hAnsi="Verdana" w:hint="default"/>
      <w:color w:val="666666"/>
      <w:sz w:val="18"/>
      <w:szCs w:val="18"/>
    </w:rPr>
  </w:style>
  <w:style w:type="character" w:customStyle="1" w:styleId="subheader1">
    <w:name w:val="subheader1"/>
    <w:rPr>
      <w:rFonts w:ascii="Verdana" w:hAnsi="Verdana" w:hint="default"/>
      <w:b/>
      <w:bCs/>
      <w:color w:val="2D5588"/>
      <w:spacing w:val="48"/>
      <w:sz w:val="18"/>
      <w:szCs w:val="18"/>
    </w:rPr>
  </w:style>
  <w:style w:type="paragraph" w:customStyle="1" w:styleId="bodytext">
    <w:name w:val="bodytext"/>
    <w:basedOn w:val="Standard"/>
    <w:pPr>
      <w:spacing w:before="100" w:beforeAutospacing="1" w:after="180"/>
    </w:pPr>
    <w:rPr>
      <w:sz w:val="17"/>
      <w:szCs w:val="17"/>
    </w:rPr>
  </w:style>
  <w:style w:type="paragraph" w:customStyle="1" w:styleId="normal1">
    <w:name w:val="normal1"/>
    <w:basedOn w:val="Standard"/>
    <w:pPr>
      <w:spacing w:before="150" w:after="150"/>
    </w:pPr>
    <w:rPr>
      <w:rFonts w:ascii="Verdana" w:hAnsi="Verdana"/>
      <w:color w:val="000000"/>
      <w:sz w:val="17"/>
      <w:szCs w:val="17"/>
    </w:rPr>
  </w:style>
  <w:style w:type="character" w:customStyle="1" w:styleId="apple-converted-space">
    <w:name w:val="apple-converted-space"/>
    <w:rsid w:val="00F15D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4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7495"/>
    <w:rPr>
      <w:rFonts w:ascii="Segoe UI" w:eastAsia="Times New Roman" w:hAnsi="Segoe UI" w:cs="Segoe UI"/>
      <w:sz w:val="18"/>
      <w:szCs w:val="18"/>
    </w:rPr>
  </w:style>
  <w:style w:type="character" w:customStyle="1" w:styleId="berschrift4Zchn">
    <w:name w:val="Überschrift 4 Zchn"/>
    <w:link w:val="berschrift4"/>
    <w:uiPriority w:val="9"/>
    <w:semiHidden/>
    <w:rsid w:val="00DF1C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E41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ichtaufgelsteErwhnung1">
    <w:name w:val="Nicht aufgelöste Erwähnung1"/>
    <w:uiPriority w:val="99"/>
    <w:semiHidden/>
    <w:unhideWhenUsed/>
    <w:rsid w:val="002F41C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1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fdm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GALWER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alwer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A1EB-3CCB-48F2-AF8B-0F4A031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Regalinspektionen</vt:lpstr>
    </vt:vector>
  </TitlesOfParts>
  <Company/>
  <LinksUpToDate>false</LinksUpToDate>
  <CharactersWithSpaces>5071</CharactersWithSpaces>
  <SharedDoc>false</SharedDoc>
  <HLinks>
    <vt:vector size="12" baseType="variant"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Regalinspektionen</dc:title>
  <dc:subject/>
  <dc:creator>Martina</dc:creator>
  <cp:keywords/>
  <cp:lastModifiedBy>Marcus Walter</cp:lastModifiedBy>
  <cp:revision>4</cp:revision>
  <cp:lastPrinted>2019-05-22T12:21:00Z</cp:lastPrinted>
  <dcterms:created xsi:type="dcterms:W3CDTF">2019-07-05T14:50:00Z</dcterms:created>
  <dcterms:modified xsi:type="dcterms:W3CDTF">2019-07-08T07:10:00Z</dcterms:modified>
</cp:coreProperties>
</file>